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2B61D">
      <w:pPr>
        <w:spacing w:line="360" w:lineRule="auto"/>
        <w:jc w:val="left"/>
        <w:textAlignment w:val="center"/>
        <w:rPr>
          <w:color w:val="auto"/>
        </w:rPr>
      </w:pPr>
      <w:r>
        <w:rPr>
          <w:color w:val="auto"/>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12039600</wp:posOffset>
            </wp:positionV>
            <wp:extent cx="457200" cy="2667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57200" cy="266700"/>
                    </a:xfrm>
                    <a:prstGeom prst="rect">
                      <a:avLst/>
                    </a:prstGeom>
                  </pic:spPr>
                </pic:pic>
              </a:graphicData>
            </a:graphic>
          </wp:anchor>
        </w:drawing>
      </w:r>
    </w:p>
    <w:p w14:paraId="320C1A8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雅安市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年初中毕业暨高中阶段教育学校招生考试</w:t>
      </w:r>
    </w:p>
    <w:p w14:paraId="468DAE5D">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04E5B48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本试题卷分第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两部分。第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6</w:t>
      </w:r>
      <w:r>
        <w:rPr>
          <w:rFonts w:ascii="宋体" w:hAnsi="宋体" w:eastAsia="宋体" w:cs="宋体"/>
          <w:b/>
          <w:color w:val="auto"/>
          <w:sz w:val="24"/>
        </w:rPr>
        <w:t>页，第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7</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B18A4A8">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522A069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考生务必将自己的姓名、准考证号及座位号用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毫米黑色墨迹签字笔填</w:t>
      </w:r>
      <w:r>
        <w:rPr>
          <w:rFonts w:ascii="Times New Roman" w:hAnsi="Times New Roman" w:eastAsia="Times New Roman" w:cs="Times New Roman"/>
          <w:b/>
          <w:color w:val="auto"/>
          <w:sz w:val="24"/>
        </w:rPr>
        <w:t xml:space="preserve">  </w:t>
      </w:r>
      <w:r>
        <w:rPr>
          <w:rFonts w:ascii="宋体" w:hAnsi="宋体" w:eastAsia="宋体" w:cs="宋体"/>
          <w:b/>
          <w:color w:val="auto"/>
          <w:sz w:val="24"/>
        </w:rPr>
        <w:t>写在答题卡上，并检查条形码粘贴是否正确。</w:t>
      </w:r>
    </w:p>
    <w:p w14:paraId="324BE70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铅笔涂在答题卡对应题目标号位置上</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w:t>
      </w:r>
      <w:r>
        <w:rPr>
          <w:rFonts w:ascii="Times New Roman" w:hAnsi="Times New Roman" w:eastAsia="Times New Roman" w:cs="Times New Roman"/>
          <w:b/>
          <w:color w:val="auto"/>
          <w:sz w:val="24"/>
        </w:rPr>
        <w:t xml:space="preserve">  </w:t>
      </w:r>
      <w:r>
        <w:rPr>
          <w:rFonts w:ascii="宋体" w:hAnsi="宋体" w:eastAsia="宋体" w:cs="宋体"/>
          <w:b/>
          <w:color w:val="auto"/>
          <w:sz w:val="24"/>
        </w:rPr>
        <w:t>签字笔书写在答题卡的对应框内，超出答题区域书写的答案无效</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在草稿纸、试题卷上答题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无效。</w:t>
      </w:r>
    </w:p>
    <w:p w14:paraId="1495990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、考试结束后，将本试题卷和答题卡一并收回。</w:t>
      </w:r>
    </w:p>
    <w:p w14:paraId="686EF2B0">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29D561F">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CB1CDD5">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一、情景反应</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2C3245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本题有</w:t>
      </w:r>
      <w:r>
        <w:rPr>
          <w:rFonts w:ascii="Times New Roman" w:hAnsi="Times New Roman" w:eastAsia="Times New Roman" w:cs="Times New Roman"/>
          <w:b/>
          <w:color w:val="auto"/>
          <w:sz w:val="24"/>
        </w:rPr>
        <w:t>5</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每小题有</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三个交际用语，请选出一个你对所听到的那个句子做出的反应，并在答题卡上将该项涂黑。每个句子读两遍。</w:t>
      </w:r>
    </w:p>
    <w:p w14:paraId="337B29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Good morning!</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Fine, thanks!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Good-bye!</w:t>
      </w:r>
    </w:p>
    <w:p w14:paraId="1751D92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It's sunny.  </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Really?  </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OK, sure.</w:t>
      </w:r>
    </w:p>
    <w:p w14:paraId="0769A4D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Good luck!</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Me too</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Yes, please.</w:t>
      </w:r>
    </w:p>
    <w:p w14:paraId="4A1BB45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Sounds good.</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You are welcome.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Nice to meet you.</w:t>
      </w:r>
    </w:p>
    <w:p w14:paraId="4479A2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Don't worry.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Never mind.</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Sorry, I won't.</w:t>
      </w:r>
    </w:p>
    <w:p w14:paraId="5689DCF6">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二、对话理解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BF6711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三个选项中选出最佳选项，并在答题卡上将该项涂黑。每段对话读两遍。</w:t>
      </w:r>
    </w:p>
    <w:p w14:paraId="7F4421CD">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sz w:val="21"/>
        </w:rPr>
        <w:t>6. When will they have a party?</w:t>
      </w:r>
      <w:r>
        <w:rPr>
          <w:rFonts w:ascii="Times New Roman" w:hAnsi="Times New Roman" w:eastAsia="Times New Roman" w:cs="Times New Roman"/>
          <w:color w:val="auto"/>
        </w:rPr>
        <w:t xml:space="preserve">        </w:t>
      </w:r>
    </w:p>
    <w:p w14:paraId="4F5FA8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Next Friday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Next Saturday.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Next Sunday.</w:t>
      </w:r>
    </w:p>
    <w:p w14:paraId="422D4E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Which T-shirt does the woman like better?</w:t>
      </w:r>
    </w:p>
    <w:p w14:paraId="794EB8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red one.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The black one.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The white one.</w:t>
      </w:r>
    </w:p>
    <w:p w14:paraId="2C271E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are they doing these days?</w:t>
      </w:r>
    </w:p>
    <w:p w14:paraId="4A47F36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Doing a project.</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Writing a report.</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Having a vacation.</w:t>
      </w:r>
    </w:p>
    <w:p w14:paraId="5AB272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How long has the man had the camera?</w:t>
      </w:r>
    </w:p>
    <w:p w14:paraId="6AD6C3A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three years.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For six years.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For ten years.</w:t>
      </w:r>
    </w:p>
    <w:p w14:paraId="7C2A33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10.What is the man’s new hobby?</w:t>
      </w:r>
    </w:p>
    <w:p w14:paraId="41DF3C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Drawing cartoons.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Riding horses.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Writing plays.</w:t>
      </w:r>
    </w:p>
    <w:p w14:paraId="19D45AC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三、语篇理解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345D0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听下面两段对话和一段独白。每段对话或独白后有几个小题、从题中所给的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、三个选项中选出最佳选项，并在答题卡上将该项徐黑。每段对话或独白读三遍。</w:t>
      </w:r>
    </w:p>
    <w:p w14:paraId="20872ECA">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题。</w:t>
      </w:r>
    </w:p>
    <w:p w14:paraId="17F8EE1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Where does the boy want to go'</w:t>
      </w:r>
    </w:p>
    <w:p w14:paraId="6BB9A4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bus station.</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To the TV station.</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To the supermarket.</w:t>
      </w:r>
    </w:p>
    <w:p w14:paraId="2C51A6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Which bus will the boy take?</w:t>
      </w:r>
    </w:p>
    <w:p w14:paraId="468A57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No.25 bus.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The No.35 bus.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The No. 45 bus.</w:t>
      </w:r>
    </w:p>
    <w:p w14:paraId="4CC909D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12</w:t>
      </w:r>
      <w:r>
        <w:rPr>
          <w:rFonts w:ascii="宋体" w:hAnsi="宋体" w:eastAsia="宋体" w:cs="宋体"/>
          <w:color w:val="auto"/>
          <w:sz w:val="21"/>
        </w:rPr>
        <w:t>段材料，回答第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题。</w:t>
      </w:r>
    </w:p>
    <w:p w14:paraId="0D3B83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Who saw Molly yesterday?</w:t>
      </w:r>
    </w:p>
    <w:p w14:paraId="200330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Tom.</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Jane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Both Tom and Jane.</w:t>
      </w:r>
    </w:p>
    <w:p w14:paraId="574837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did Molly'’ s students find out answers?</w:t>
      </w:r>
    </w:p>
    <w:p w14:paraId="459EB1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themselves.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By asking their parents.    C. By listening to the teacher.</w:t>
      </w:r>
    </w:p>
    <w:p w14:paraId="64A4B01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will they do next week?</w:t>
      </w:r>
    </w:p>
    <w:p w14:paraId="1B1BCC7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their friends.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Visit their teacher.</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Visit their hometown.</w:t>
      </w:r>
    </w:p>
    <w:p w14:paraId="5CD527E9">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13</w:t>
      </w:r>
      <w:r>
        <w:rPr>
          <w:rFonts w:ascii="宋体" w:hAnsi="宋体" w:eastAsia="宋体" w:cs="宋体"/>
          <w:color w:val="auto"/>
          <w:sz w:val="21"/>
        </w:rPr>
        <w:t>段材料，回答第</w:t>
      </w:r>
      <w:r>
        <w:rPr>
          <w:rFonts w:ascii="Times New Roman" w:hAnsi="Times New Roman" w:eastAsia="Times New Roman" w:cs="Times New Roman"/>
          <w:color w:val="auto"/>
          <w:sz w:val="21"/>
        </w:rPr>
        <w:t>16</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689C5B1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Who did David buy a Christmas gift for?</w:t>
      </w:r>
    </w:p>
    <w:p w14:paraId="266CDC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mother.</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His father.</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Himself.</w:t>
      </w:r>
    </w:p>
    <w:p w14:paraId="719BEF6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much money did he have?</w:t>
      </w:r>
    </w:p>
    <w:p w14:paraId="1A324A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$5.</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$20</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$25.</w:t>
      </w:r>
    </w:p>
    <w:p w14:paraId="40978D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does his mother like drinking?</w:t>
      </w:r>
    </w:p>
    <w:p w14:paraId="2BBBBA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Juice.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Coffee.</w:t>
      </w:r>
    </w:p>
    <w:p w14:paraId="45359F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Where did he put the gift?</w:t>
      </w:r>
    </w:p>
    <w:p w14:paraId="3F7A2B8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his schoolbag.</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In the shopping mall.</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Under the Christmas tree.</w:t>
      </w:r>
    </w:p>
    <w:p w14:paraId="4E33C23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does David's mother love the gift?</w:t>
      </w:r>
    </w:p>
    <w:p w14:paraId="5B9219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Very much.</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A little.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Not at all.</w:t>
      </w:r>
    </w:p>
    <w:p w14:paraId="09CCBE99">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w:t>
      </w:r>
      <w:r>
        <w:rPr>
          <w:rFonts w:ascii="Times New Roman" w:hAnsi="Times New Roman" w:eastAsia="Times New Roman" w:cs="Times New Roman"/>
          <w:b/>
          <w:color w:val="auto"/>
          <w:sz w:val="24"/>
        </w:rPr>
        <w:t>(</w:t>
      </w:r>
      <w:r>
        <w:rPr>
          <w:rFonts w:ascii="宋体" w:hAnsi="宋体" w:eastAsia="宋体" w:cs="宋体"/>
          <w:b/>
          <w:color w:val="auto"/>
          <w:sz w:val="24"/>
        </w:rPr>
        <w:t>一</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60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49D9A1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四、单项填空（共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C9E5F4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四个选项中，选出可以填人空白处的最佳选项，并在答题卡上将该项涂黑。</w:t>
      </w:r>
    </w:p>
    <w:p w14:paraId="1C84D89C">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I usually get up ________ 6:30 in the morning. And you?</w:t>
      </w:r>
    </w:p>
    <w:p w14:paraId="2DDC5D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at</w:t>
      </w:r>
      <w:r>
        <w:rPr>
          <w:rFonts w:hint="eastAsia"/>
        </w:rPr>
        <w:tab/>
      </w:r>
      <w:r>
        <w:rPr>
          <w:rFonts w:hint="eastAsia"/>
        </w:rPr>
        <w:t xml:space="preserve">B. </w:t>
      </w:r>
      <w:r>
        <w:rPr>
          <w:rFonts w:ascii="Times New Roman" w:hAnsi="Times New Roman" w:eastAsia="Times New Roman" w:cs="Times New Roman"/>
          <w:color w:val="auto"/>
        </w:rPr>
        <w:t>on</w:t>
      </w:r>
      <w:r>
        <w:rPr>
          <w:rFonts w:hint="eastAsia"/>
        </w:rPr>
        <w:tab/>
      </w:r>
      <w:r>
        <w:rPr>
          <w:rFonts w:hint="eastAsia"/>
        </w:rPr>
        <w:t xml:space="preserve">C. </w:t>
      </w:r>
      <w:r>
        <w:rPr>
          <w:rFonts w:ascii="Times New Roman" w:hAnsi="Times New Roman" w:eastAsia="Times New Roman" w:cs="Times New Roman"/>
          <w:color w:val="auto"/>
        </w:rPr>
        <w:t>in</w:t>
      </w:r>
      <w:r>
        <w:rPr>
          <w:rFonts w:hint="eastAsia"/>
        </w:rPr>
        <w:tab/>
      </w:r>
      <w:r>
        <w:rPr>
          <w:rFonts w:hint="eastAsia"/>
        </w:rPr>
        <w:t xml:space="preserve">D. </w:t>
      </w:r>
      <w:r>
        <w:rPr>
          <w:rFonts w:ascii="Times New Roman" w:hAnsi="Times New Roman" w:eastAsia="Times New Roman" w:cs="Times New Roman"/>
          <w:color w:val="auto"/>
        </w:rPr>
        <w:t>for</w:t>
      </w:r>
    </w:p>
    <w:p w14:paraId="38C6F481">
      <w:pPr>
        <w:spacing w:line="360" w:lineRule="auto"/>
        <w:textAlignment w:val="center"/>
        <w:rPr>
          <w:color w:val="000000"/>
        </w:rPr>
      </w:pPr>
      <w:r>
        <w:rPr>
          <w:color w:val="2E75B6"/>
        </w:rPr>
        <w:t>【答案】</w:t>
      </w:r>
      <w:r>
        <w:rPr>
          <w:color w:val="000000"/>
        </w:rPr>
        <w:t>A</w:t>
      </w:r>
    </w:p>
    <w:p w14:paraId="1BCD0F5F">
      <w:pPr>
        <w:spacing w:line="360" w:lineRule="auto"/>
        <w:textAlignment w:val="center"/>
        <w:rPr>
          <w:color w:val="000000"/>
        </w:rPr>
      </w:pPr>
      <w:r>
        <w:rPr>
          <w:color w:val="2E75B6"/>
        </w:rPr>
        <w:t>【解析】</w:t>
      </w:r>
    </w:p>
    <w:p w14:paraId="163EC190">
      <w:pPr>
        <w:spacing w:line="360" w:lineRule="auto"/>
        <w:jc w:val="left"/>
        <w:textAlignment w:val="center"/>
        <w:rPr>
          <w:color w:val="000000"/>
        </w:rPr>
      </w:pPr>
      <w:r>
        <w:rPr>
          <w:color w:val="000000"/>
        </w:rPr>
        <w:t>【详解】句意：我通常在早上六点半起床。你呢？</w:t>
      </w:r>
    </w:p>
    <w:p w14:paraId="4DAA435B">
      <w:pPr>
        <w:spacing w:line="360" w:lineRule="auto"/>
        <w:jc w:val="left"/>
        <w:textAlignment w:val="center"/>
        <w:rPr>
          <w:color w:val="000000"/>
        </w:rPr>
      </w:pPr>
      <w:r>
        <w:rPr>
          <w:color w:val="000000"/>
        </w:rPr>
        <w:t>考查介词辨析。at其后加时间点；on其后加星期或具体的时间；in其后加月份，季节，年份等；for其后加一段时间。“6:30”是时间点，故选A。</w:t>
      </w:r>
    </w:p>
    <w:p w14:paraId="5372112E">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—Excuse me. _______ I sit here?</w:t>
      </w:r>
    </w:p>
    <w:p w14:paraId="1EE597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—You’d better not. It’s the man’s seat.</w:t>
      </w:r>
    </w:p>
    <w:p w14:paraId="6627B6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Could</w:t>
      </w:r>
      <w:r>
        <w:rPr>
          <w:color w:val="000000"/>
        </w:rPr>
        <w:tab/>
      </w:r>
      <w:r>
        <w:rPr>
          <w:color w:val="000000"/>
        </w:rPr>
        <w:t xml:space="preserve">D. </w:t>
      </w:r>
      <w:r>
        <w:rPr>
          <w:rFonts w:ascii="Times New Roman" w:hAnsi="Times New Roman" w:eastAsia="Times New Roman" w:cs="Times New Roman"/>
          <w:color w:val="000000"/>
        </w:rPr>
        <w:t>Should</w:t>
      </w:r>
    </w:p>
    <w:p w14:paraId="28CD4CB0">
      <w:pPr>
        <w:spacing w:line="360" w:lineRule="auto"/>
        <w:textAlignment w:val="center"/>
        <w:rPr>
          <w:color w:val="000000"/>
        </w:rPr>
      </w:pPr>
      <w:r>
        <w:rPr>
          <w:color w:val="2E75B6"/>
        </w:rPr>
        <w:t>【答案】</w:t>
      </w:r>
      <w:r>
        <w:rPr>
          <w:color w:val="000000"/>
        </w:rPr>
        <w:t>C</w:t>
      </w:r>
    </w:p>
    <w:p w14:paraId="56BB0C47">
      <w:pPr>
        <w:spacing w:line="360" w:lineRule="auto"/>
        <w:textAlignment w:val="center"/>
        <w:rPr>
          <w:color w:val="000000"/>
        </w:rPr>
      </w:pPr>
      <w:r>
        <w:rPr>
          <w:color w:val="2E75B6"/>
        </w:rPr>
        <w:t>【解析】</w:t>
      </w:r>
    </w:p>
    <w:p w14:paraId="386CDC57">
      <w:pPr>
        <w:spacing w:line="360" w:lineRule="auto"/>
        <w:jc w:val="left"/>
        <w:textAlignment w:val="center"/>
        <w:rPr>
          <w:color w:val="000000"/>
        </w:rPr>
      </w:pPr>
      <w:r>
        <w:rPr>
          <w:color w:val="000000"/>
        </w:rPr>
        <w:t>【详解】句意：——打扰一下。我可以坐在这吗？——你最好不要。这是那个男人的座位。</w:t>
      </w:r>
    </w:p>
    <w:p w14:paraId="757AB930">
      <w:pPr>
        <w:spacing w:line="360" w:lineRule="auto"/>
        <w:jc w:val="left"/>
        <w:textAlignment w:val="center"/>
        <w:rPr>
          <w:color w:val="000000"/>
        </w:rPr>
      </w:pPr>
      <w:r>
        <w:rPr>
          <w:color w:val="000000"/>
        </w:rPr>
        <w:t>考查情态动词辨析。must必须；need需要；could可以；should应该。根据“I sit here”可知，这是表示请求允许的一句话，此空应填could，故选C。</w:t>
      </w:r>
    </w:p>
    <w:p w14:paraId="27CBDC6D">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24th Winter Olympic Games ________ in February, 2022, Beijing.</w:t>
      </w:r>
    </w:p>
    <w:p w14:paraId="5630229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hold</w:t>
      </w:r>
      <w:r>
        <w:rPr>
          <w:color w:val="000000"/>
        </w:rPr>
        <w:tab/>
      </w:r>
      <w:r>
        <w:rPr>
          <w:color w:val="000000"/>
        </w:rPr>
        <w:t xml:space="preserve">B. </w:t>
      </w:r>
      <w:r>
        <w:rPr>
          <w:rFonts w:ascii="Times New Roman" w:hAnsi="Times New Roman" w:eastAsia="Times New Roman" w:cs="Times New Roman"/>
          <w:color w:val="000000"/>
        </w:rPr>
        <w:t>held</w:t>
      </w:r>
      <w:r>
        <w:rPr>
          <w:color w:val="000000"/>
        </w:rPr>
        <w:tab/>
      </w:r>
      <w:r>
        <w:rPr>
          <w:color w:val="000000"/>
        </w:rPr>
        <w:t xml:space="preserve">C. </w:t>
      </w:r>
      <w:r>
        <w:rPr>
          <w:rFonts w:ascii="Times New Roman" w:hAnsi="Times New Roman" w:eastAsia="Times New Roman" w:cs="Times New Roman"/>
          <w:color w:val="000000"/>
        </w:rPr>
        <w:t>is held</w:t>
      </w:r>
      <w:r>
        <w:rPr>
          <w:color w:val="000000"/>
        </w:rPr>
        <w:tab/>
      </w:r>
      <w:r>
        <w:rPr>
          <w:color w:val="000000"/>
        </w:rPr>
        <w:t xml:space="preserve">D. </w:t>
      </w:r>
      <w:r>
        <w:rPr>
          <w:rFonts w:ascii="Times New Roman" w:hAnsi="Times New Roman" w:eastAsia="Times New Roman" w:cs="Times New Roman"/>
          <w:color w:val="000000"/>
        </w:rPr>
        <w:t>was held</w:t>
      </w:r>
    </w:p>
    <w:p w14:paraId="07F7DA71">
      <w:pPr>
        <w:spacing w:line="360" w:lineRule="auto"/>
        <w:textAlignment w:val="center"/>
        <w:rPr>
          <w:color w:val="000000"/>
        </w:rPr>
      </w:pPr>
      <w:r>
        <w:rPr>
          <w:color w:val="2E75B6"/>
        </w:rPr>
        <w:t>【答案】</w:t>
      </w:r>
      <w:r>
        <w:rPr>
          <w:color w:val="000000"/>
        </w:rPr>
        <w:t>D</w:t>
      </w:r>
    </w:p>
    <w:p w14:paraId="3A4FD013">
      <w:pPr>
        <w:spacing w:line="360" w:lineRule="auto"/>
        <w:textAlignment w:val="center"/>
        <w:rPr>
          <w:color w:val="000000"/>
        </w:rPr>
      </w:pPr>
      <w:r>
        <w:rPr>
          <w:color w:val="2E75B6"/>
        </w:rPr>
        <w:t>【解析】</w:t>
      </w:r>
    </w:p>
    <w:p w14:paraId="6D1C6CDF">
      <w:pPr>
        <w:spacing w:line="360" w:lineRule="auto"/>
        <w:jc w:val="left"/>
        <w:textAlignment w:val="center"/>
        <w:rPr>
          <w:color w:val="000000"/>
        </w:rPr>
      </w:pPr>
      <w:r>
        <w:rPr>
          <w:color w:val="000000"/>
        </w:rPr>
        <w:t>【详解】句意：第24届冬奥会于2022年2月在北京举行。</w:t>
      </w:r>
    </w:p>
    <w:p w14:paraId="3979EA33">
      <w:pPr>
        <w:spacing w:line="360" w:lineRule="auto"/>
        <w:jc w:val="left"/>
        <w:textAlignment w:val="center"/>
        <w:rPr>
          <w:color w:val="000000"/>
        </w:rPr>
      </w:pPr>
      <w:r>
        <w:rPr>
          <w:color w:val="000000"/>
        </w:rPr>
        <w:t>考查一般过去时被动语态。根据“in February, 2022”可知，此句是一般过去时，主语与动词hold之间是被动关系，故此处用一般过去时被动语态was/were done的结构，故选D。</w:t>
      </w:r>
    </w:p>
    <w:p w14:paraId="1AE38E5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Teenagers often listen to pop music _________.</w:t>
      </w:r>
    </w:p>
    <w:p w14:paraId="052B503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relax</w:t>
      </w:r>
      <w:r>
        <w:rPr>
          <w:color w:val="000000"/>
        </w:rPr>
        <w:tab/>
      </w:r>
      <w:r>
        <w:rPr>
          <w:color w:val="000000"/>
        </w:rPr>
        <w:t xml:space="preserve">B. </w:t>
      </w:r>
      <w:r>
        <w:rPr>
          <w:rFonts w:ascii="Times New Roman" w:hAnsi="Times New Roman" w:eastAsia="Times New Roman" w:cs="Times New Roman"/>
          <w:color w:val="000000"/>
        </w:rPr>
        <w:t>to relax</w:t>
      </w:r>
      <w:r>
        <w:rPr>
          <w:color w:val="000000"/>
        </w:rPr>
        <w:tab/>
      </w:r>
      <w:r>
        <w:rPr>
          <w:color w:val="000000"/>
        </w:rPr>
        <w:t xml:space="preserve">C. </w:t>
      </w:r>
      <w:r>
        <w:rPr>
          <w:rFonts w:ascii="Times New Roman" w:hAnsi="Times New Roman" w:eastAsia="Times New Roman" w:cs="Times New Roman"/>
          <w:color w:val="000000"/>
        </w:rPr>
        <w:t>relaxing</w:t>
      </w:r>
      <w:r>
        <w:rPr>
          <w:color w:val="000000"/>
        </w:rPr>
        <w:tab/>
      </w:r>
      <w:r>
        <w:rPr>
          <w:color w:val="000000"/>
        </w:rPr>
        <w:t xml:space="preserve">D. </w:t>
      </w:r>
      <w:r>
        <w:rPr>
          <w:rFonts w:ascii="Times New Roman" w:hAnsi="Times New Roman" w:eastAsia="Times New Roman" w:cs="Times New Roman"/>
          <w:color w:val="000000"/>
        </w:rPr>
        <w:t>relaxed</w:t>
      </w:r>
    </w:p>
    <w:p w14:paraId="3856F967">
      <w:pPr>
        <w:spacing w:line="360" w:lineRule="auto"/>
        <w:textAlignment w:val="center"/>
        <w:rPr>
          <w:color w:val="000000"/>
        </w:rPr>
      </w:pPr>
      <w:r>
        <w:rPr>
          <w:color w:val="2E75B6"/>
        </w:rPr>
        <w:t>【答案】</w:t>
      </w:r>
      <w:r>
        <w:rPr>
          <w:color w:val="000000"/>
        </w:rPr>
        <w:t>B</w:t>
      </w:r>
    </w:p>
    <w:p w14:paraId="38F75282">
      <w:pPr>
        <w:spacing w:line="360" w:lineRule="auto"/>
        <w:textAlignment w:val="center"/>
        <w:rPr>
          <w:color w:val="000000"/>
        </w:rPr>
      </w:pPr>
      <w:r>
        <w:rPr>
          <w:color w:val="2E75B6"/>
        </w:rPr>
        <w:t>【解析】</w:t>
      </w:r>
    </w:p>
    <w:p w14:paraId="3CC43EFD">
      <w:pPr>
        <w:spacing w:line="360" w:lineRule="auto"/>
        <w:jc w:val="left"/>
        <w:textAlignment w:val="center"/>
        <w:rPr>
          <w:color w:val="000000"/>
        </w:rPr>
      </w:pPr>
      <w:r>
        <w:rPr>
          <w:color w:val="000000"/>
        </w:rPr>
        <w:t>【详解】句意：青少年经常听流行音乐来放松。</w:t>
      </w:r>
    </w:p>
    <w:p w14:paraId="76B1A9D0">
      <w:pPr>
        <w:spacing w:line="360" w:lineRule="auto"/>
        <w:jc w:val="left"/>
        <w:textAlignment w:val="center"/>
        <w:rPr>
          <w:color w:val="000000"/>
        </w:rPr>
      </w:pPr>
      <w:r>
        <w:rPr>
          <w:color w:val="000000"/>
        </w:rPr>
        <w:t>考查词义辨析。relax动词，放松；to relax动词不定式；relaxing形容词，令人放松的；relaxed形容词，感到放松的。此处在句中表示目的，用动词不定式。故选B。</w:t>
      </w:r>
    </w:p>
    <w:p w14:paraId="441E738C">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—What’s the matter, Dad?</w:t>
      </w:r>
    </w:p>
    <w:p w14:paraId="19AD4B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have a ________. I have to see a dentist.</w:t>
      </w:r>
    </w:p>
    <w:p w14:paraId="6013C5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fever</w:t>
      </w:r>
      <w:r>
        <w:rPr>
          <w:color w:val="000000"/>
        </w:rPr>
        <w:tab/>
      </w:r>
      <w:r>
        <w:rPr>
          <w:color w:val="000000"/>
        </w:rPr>
        <w:t xml:space="preserve">B. </w:t>
      </w:r>
      <w:r>
        <w:rPr>
          <w:rFonts w:ascii="Times New Roman" w:hAnsi="Times New Roman" w:eastAsia="Times New Roman" w:cs="Times New Roman"/>
          <w:color w:val="000000"/>
        </w:rPr>
        <w:t>headache</w:t>
      </w:r>
      <w:r>
        <w:rPr>
          <w:color w:val="000000"/>
        </w:rPr>
        <w:tab/>
      </w:r>
      <w:r>
        <w:rPr>
          <w:color w:val="000000"/>
        </w:rPr>
        <w:t xml:space="preserve">C. </w:t>
      </w:r>
      <w:r>
        <w:rPr>
          <w:rFonts w:ascii="Times New Roman" w:hAnsi="Times New Roman" w:eastAsia="Times New Roman" w:cs="Times New Roman"/>
          <w:color w:val="000000"/>
        </w:rPr>
        <w:t>toothache</w:t>
      </w:r>
      <w:r>
        <w:rPr>
          <w:color w:val="000000"/>
        </w:rPr>
        <w:tab/>
      </w:r>
      <w:r>
        <w:rPr>
          <w:color w:val="000000"/>
        </w:rPr>
        <w:t xml:space="preserve">D. </w:t>
      </w:r>
      <w:r>
        <w:rPr>
          <w:rFonts w:ascii="Times New Roman" w:hAnsi="Times New Roman" w:eastAsia="Times New Roman" w:cs="Times New Roman"/>
          <w:color w:val="000000"/>
        </w:rPr>
        <w:t>stomachache</w:t>
      </w:r>
    </w:p>
    <w:p w14:paraId="59A9D879">
      <w:pPr>
        <w:spacing w:line="360" w:lineRule="auto"/>
        <w:textAlignment w:val="center"/>
        <w:rPr>
          <w:color w:val="000000"/>
        </w:rPr>
      </w:pPr>
      <w:r>
        <w:rPr>
          <w:color w:val="2E75B6"/>
        </w:rPr>
        <w:t>【答案】</w:t>
      </w:r>
      <w:r>
        <w:rPr>
          <w:color w:val="000000"/>
        </w:rPr>
        <w:t>C</w:t>
      </w:r>
    </w:p>
    <w:p w14:paraId="4620D69A">
      <w:pPr>
        <w:spacing w:line="360" w:lineRule="auto"/>
        <w:textAlignment w:val="center"/>
        <w:rPr>
          <w:color w:val="000000"/>
        </w:rPr>
      </w:pPr>
      <w:r>
        <w:rPr>
          <w:color w:val="2E75B6"/>
        </w:rPr>
        <w:t>【解析】</w:t>
      </w:r>
    </w:p>
    <w:p w14:paraId="507FC7DE">
      <w:pPr>
        <w:spacing w:line="360" w:lineRule="auto"/>
        <w:jc w:val="left"/>
        <w:textAlignment w:val="center"/>
        <w:rPr>
          <w:color w:val="000000"/>
        </w:rPr>
      </w:pPr>
      <w:r>
        <w:rPr>
          <w:color w:val="000000"/>
        </w:rPr>
        <w:t>【详解】句意：——爸爸，怎么了？——我牙疼。我必须去看牙医。</w:t>
      </w:r>
    </w:p>
    <w:p w14:paraId="798917A1">
      <w:pPr>
        <w:spacing w:line="360" w:lineRule="auto"/>
        <w:jc w:val="left"/>
        <w:textAlignment w:val="center"/>
        <w:rPr>
          <w:color w:val="000000"/>
        </w:rPr>
      </w:pPr>
      <w:r>
        <w:rPr>
          <w:color w:val="000000"/>
        </w:rPr>
        <w:t>考查名词辨析。fever发烧；headache头疼；toothache牙疼；stomachache胃疼。根据“I have to see a dentist”可知，去看牙医是因为牙疼，故选C。</w:t>
      </w:r>
    </w:p>
    <w:p w14:paraId="5B558402">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DFC5C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四个选项中，选出可以填人空白处的最佳选项，并在答题卡上将该项涂黑。</w:t>
      </w:r>
    </w:p>
    <w:p w14:paraId="442CDB7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674A6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Once a man and his wife worked for a businessman. There was a big box in the businessman’s living room. The businessman pointed at the box and said, “There’s only one thing you mustn’t do. Don’t </w:t>
      </w:r>
      <w:r>
        <w:rPr>
          <w:color w:val="000000"/>
          <w:u w:val="single"/>
        </w:rPr>
        <w:t>____6____</w:t>
      </w:r>
      <w:r>
        <w:rPr>
          <w:rFonts w:ascii="Times New Roman" w:hAnsi="Times New Roman" w:eastAsia="Times New Roman" w:cs="Times New Roman"/>
          <w:color w:val="000000"/>
        </w:rPr>
        <w:t xml:space="preserve"> the box.” After saying this, he left for the company.</w:t>
      </w:r>
    </w:p>
    <w:p w14:paraId="2662F6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woman said to her husband, “There must be something expensive in the box. Let’s open it, shall we?” Her husband said “no” to her.</w:t>
      </w:r>
    </w:p>
    <w:p w14:paraId="138F528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woman didn’t give up her </w:t>
      </w:r>
      <w:r>
        <w:rPr>
          <w:color w:val="000000"/>
          <w:u w:val="single"/>
        </w:rPr>
        <w:t>____7____</w:t>
      </w:r>
      <w:r>
        <w:rPr>
          <w:rFonts w:ascii="Times New Roman" w:hAnsi="Times New Roman" w:eastAsia="Times New Roman" w:cs="Times New Roman"/>
          <w:color w:val="000000"/>
        </w:rPr>
        <w:t xml:space="preserve">. One day, she decided to find out what was in it. Her husband didn’t stop her. She opened the box and looked inside. She found nothing in the box and tried hard to close it. But she </w:t>
      </w:r>
      <w:r>
        <w:rPr>
          <w:color w:val="000000"/>
          <w:u w:val="single"/>
        </w:rPr>
        <w:t>____8____</w:t>
      </w:r>
      <w:r>
        <w:rPr>
          <w:color w:val="000000"/>
        </w:rPr>
        <w:t>.</w:t>
      </w:r>
    </w:p>
    <w:p w14:paraId="0B1CEF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That evening, the businessman came home and found the box was open. He was very </w:t>
      </w:r>
      <w:r>
        <w:rPr>
          <w:color w:val="000000"/>
          <w:u w:val="single"/>
        </w:rPr>
        <w:t>____9____</w:t>
      </w:r>
      <w:r>
        <w:rPr>
          <w:rFonts w:ascii="Times New Roman" w:hAnsi="Times New Roman" w:eastAsia="Times New Roman" w:cs="Times New Roman"/>
          <w:color w:val="000000"/>
        </w:rPr>
        <w:t xml:space="preserve"> and asked the woman and her husband to leave his home.</w:t>
      </w:r>
    </w:p>
    <w:p w14:paraId="46351B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there was nothing in the box,” the woman said. “We haven’t taken anything at all.” The businessman shouted at them, “The box is not important. I cannot believe you. That’s </w:t>
      </w:r>
      <w:r>
        <w:rPr>
          <w:color w:val="000000"/>
          <w:u w:val="single"/>
        </w:rPr>
        <w:t>____10____</w:t>
      </w:r>
      <w:r>
        <w:rPr>
          <w:rFonts w:ascii="Times New Roman" w:hAnsi="Times New Roman" w:eastAsia="Times New Roman" w:cs="Times New Roman"/>
          <w:color w:val="000000"/>
        </w:rPr>
        <w:t>!”</w:t>
      </w:r>
    </w:p>
    <w:p w14:paraId="6B44EE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6. A. </w:t>
      </w:r>
      <w:r>
        <w:rPr>
          <w:rFonts w:ascii="Times New Roman" w:hAnsi="Times New Roman" w:eastAsia="Times New Roman" w:cs="Times New Roman"/>
          <w:color w:val="000000"/>
        </w:rPr>
        <w:t>move</w:t>
      </w:r>
      <w:r>
        <w:rPr>
          <w:color w:val="000000"/>
        </w:rPr>
        <w:tab/>
      </w:r>
      <w:r>
        <w:rPr>
          <w:color w:val="000000"/>
        </w:rPr>
        <w:t xml:space="preserve">B. </w:t>
      </w:r>
      <w:r>
        <w:rPr>
          <w:rFonts w:ascii="Times New Roman" w:hAnsi="Times New Roman" w:eastAsia="Times New Roman" w:cs="Times New Roman"/>
          <w:color w:val="000000"/>
        </w:rPr>
        <w:t>open</w:t>
      </w:r>
      <w:r>
        <w:rPr>
          <w:color w:val="000000"/>
        </w:rPr>
        <w:tab/>
      </w:r>
      <w:r>
        <w:rPr>
          <w:color w:val="000000"/>
        </w:rPr>
        <w:t xml:space="preserve">C. </w:t>
      </w:r>
      <w:r>
        <w:rPr>
          <w:rFonts w:ascii="Times New Roman" w:hAnsi="Times New Roman" w:eastAsia="Times New Roman" w:cs="Times New Roman"/>
          <w:color w:val="000000"/>
        </w:rPr>
        <w:t>close</w:t>
      </w:r>
      <w:r>
        <w:rPr>
          <w:color w:val="000000"/>
        </w:rPr>
        <w:tab/>
      </w:r>
      <w:r>
        <w:rPr>
          <w:color w:val="000000"/>
        </w:rPr>
        <w:t xml:space="preserve">D. </w:t>
      </w:r>
      <w:r>
        <w:rPr>
          <w:rFonts w:ascii="Times New Roman" w:hAnsi="Times New Roman" w:eastAsia="Times New Roman" w:cs="Times New Roman"/>
          <w:color w:val="000000"/>
        </w:rPr>
        <w:t>touch</w:t>
      </w:r>
    </w:p>
    <w:p w14:paraId="23BBF8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7. A. </w:t>
      </w:r>
      <w:r>
        <w:rPr>
          <w:rFonts w:ascii="Times New Roman" w:hAnsi="Times New Roman" w:eastAsia="Times New Roman" w:cs="Times New Roman"/>
          <w:color w:val="000000"/>
        </w:rPr>
        <w:t>idea</w:t>
      </w:r>
      <w:r>
        <w:rPr>
          <w:color w:val="000000"/>
        </w:rPr>
        <w:tab/>
      </w:r>
      <w:r>
        <w:rPr>
          <w:color w:val="000000"/>
        </w:rPr>
        <w:t xml:space="preserve">B. </w:t>
      </w:r>
      <w:r>
        <w:rPr>
          <w:rFonts w:ascii="Times New Roman" w:hAnsi="Times New Roman" w:eastAsia="Times New Roman" w:cs="Times New Roman"/>
          <w:color w:val="000000"/>
        </w:rPr>
        <w:t>habit</w:t>
      </w:r>
      <w:r>
        <w:rPr>
          <w:color w:val="000000"/>
        </w:rPr>
        <w:tab/>
      </w:r>
      <w:r>
        <w:rPr>
          <w:color w:val="000000"/>
        </w:rPr>
        <w:t xml:space="preserve">C. </w:t>
      </w:r>
      <w:r>
        <w:rPr>
          <w:rFonts w:ascii="Times New Roman" w:hAnsi="Times New Roman" w:eastAsia="Times New Roman" w:cs="Times New Roman"/>
          <w:color w:val="000000"/>
        </w:rPr>
        <w:t>attention</w:t>
      </w:r>
      <w:r>
        <w:rPr>
          <w:color w:val="000000"/>
        </w:rPr>
        <w:tab/>
      </w:r>
      <w:r>
        <w:rPr>
          <w:color w:val="000000"/>
        </w:rPr>
        <w:t xml:space="preserve">D. </w:t>
      </w:r>
      <w:r>
        <w:rPr>
          <w:rFonts w:ascii="Times New Roman" w:hAnsi="Times New Roman" w:eastAsia="Times New Roman" w:cs="Times New Roman"/>
          <w:color w:val="000000"/>
        </w:rPr>
        <w:t>job</w:t>
      </w:r>
    </w:p>
    <w:p w14:paraId="01040BC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8. A. </w:t>
      </w:r>
      <w:r>
        <w:rPr>
          <w:rFonts w:ascii="Times New Roman" w:hAnsi="Times New Roman" w:eastAsia="Times New Roman" w:cs="Times New Roman"/>
          <w:color w:val="000000"/>
        </w:rPr>
        <w:t>succeeded</w:t>
      </w:r>
      <w:r>
        <w:rPr>
          <w:color w:val="000000"/>
        </w:rPr>
        <w:tab/>
      </w:r>
      <w:r>
        <w:rPr>
          <w:color w:val="000000"/>
        </w:rPr>
        <w:t xml:space="preserve">B. </w:t>
      </w:r>
      <w:r>
        <w:rPr>
          <w:rFonts w:ascii="Times New Roman" w:hAnsi="Times New Roman" w:eastAsia="Times New Roman" w:cs="Times New Roman"/>
          <w:color w:val="000000"/>
        </w:rPr>
        <w:t>failed</w:t>
      </w:r>
      <w:r>
        <w:rPr>
          <w:color w:val="000000"/>
        </w:rPr>
        <w:tab/>
      </w:r>
      <w:r>
        <w:rPr>
          <w:color w:val="000000"/>
        </w:rPr>
        <w:t xml:space="preserve">C. </w:t>
      </w:r>
      <w:r>
        <w:rPr>
          <w:rFonts w:ascii="Times New Roman" w:hAnsi="Times New Roman" w:eastAsia="Times New Roman" w:cs="Times New Roman"/>
          <w:color w:val="000000"/>
        </w:rPr>
        <w:t>finished</w:t>
      </w:r>
      <w:r>
        <w:rPr>
          <w:color w:val="000000"/>
        </w:rPr>
        <w:tab/>
      </w:r>
      <w:r>
        <w:rPr>
          <w:color w:val="000000"/>
        </w:rPr>
        <w:t xml:space="preserve">D. </w:t>
      </w:r>
      <w:r>
        <w:rPr>
          <w:rFonts w:ascii="Times New Roman" w:hAnsi="Times New Roman" w:eastAsia="Times New Roman" w:cs="Times New Roman"/>
          <w:color w:val="000000"/>
        </w:rPr>
        <w:t>continued</w:t>
      </w:r>
    </w:p>
    <w:p w14:paraId="015B574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9.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glad</w:t>
      </w:r>
      <w:r>
        <w:rPr>
          <w:color w:val="000000"/>
        </w:rPr>
        <w:tab/>
      </w:r>
      <w:r>
        <w:rPr>
          <w:color w:val="000000"/>
        </w:rPr>
        <w:t xml:space="preserve">C. </w:t>
      </w:r>
      <w:r>
        <w:rPr>
          <w:rFonts w:ascii="Times New Roman" w:hAnsi="Times New Roman" w:eastAsia="Times New Roman" w:cs="Times New Roman"/>
          <w:color w:val="000000"/>
        </w:rPr>
        <w:t>angry</w:t>
      </w:r>
      <w:r>
        <w:rPr>
          <w:color w:val="000000"/>
        </w:rPr>
        <w:tab/>
      </w:r>
      <w:r>
        <w:rPr>
          <w:color w:val="000000"/>
        </w:rPr>
        <w:t xml:space="preserve">D. </w:t>
      </w:r>
      <w:r>
        <w:rPr>
          <w:rFonts w:ascii="Times New Roman" w:hAnsi="Times New Roman" w:eastAsia="Times New Roman" w:cs="Times New Roman"/>
          <w:color w:val="000000"/>
        </w:rPr>
        <w:t>worried</w:t>
      </w:r>
    </w:p>
    <w:p w14:paraId="523E29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10. 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wonderful</w:t>
      </w:r>
      <w:r>
        <w:rPr>
          <w:color w:val="000000"/>
        </w:rPr>
        <w:tab/>
      </w:r>
      <w:r>
        <w:rPr>
          <w:color w:val="000000"/>
        </w:rPr>
        <w:t xml:space="preserve">C. </w:t>
      </w:r>
      <w:r>
        <w:rPr>
          <w:rFonts w:ascii="Times New Roman" w:hAnsi="Times New Roman" w:eastAsia="Times New Roman" w:cs="Times New Roman"/>
          <w:color w:val="000000"/>
        </w:rPr>
        <w:t>useful</w:t>
      </w:r>
      <w:r>
        <w:rPr>
          <w:color w:val="000000"/>
        </w:rPr>
        <w:tab/>
      </w:r>
      <w:r>
        <w:rPr>
          <w:color w:val="000000"/>
        </w:rPr>
        <w:t xml:space="preserve">D. </w:t>
      </w:r>
      <w:r>
        <w:rPr>
          <w:rFonts w:ascii="Times New Roman" w:hAnsi="Times New Roman" w:eastAsia="Times New Roman" w:cs="Times New Roman"/>
          <w:color w:val="000000"/>
        </w:rPr>
        <w:t>important</w:t>
      </w:r>
    </w:p>
    <w:p w14:paraId="5F810530">
      <w:pPr>
        <w:spacing w:line="360" w:lineRule="auto"/>
        <w:textAlignment w:val="center"/>
        <w:rPr>
          <w:color w:val="000000"/>
        </w:rPr>
      </w:pPr>
      <w:r>
        <w:rPr>
          <w:color w:val="2E75B6"/>
        </w:rPr>
        <w:t>【答案】</w:t>
      </w:r>
      <w:r>
        <w:rPr>
          <w:color w:val="000000"/>
        </w:rPr>
        <w:t>6. B    7. A    8. B    9. C    10. D</w:t>
      </w:r>
    </w:p>
    <w:p w14:paraId="33B0CE8C">
      <w:pPr>
        <w:spacing w:line="360" w:lineRule="auto"/>
        <w:textAlignment w:val="center"/>
        <w:rPr>
          <w:color w:val="000000"/>
        </w:rPr>
      </w:pPr>
      <w:r>
        <w:rPr>
          <w:color w:val="2E75B6"/>
        </w:rPr>
        <w:t>【解析】</w:t>
      </w:r>
    </w:p>
    <w:p w14:paraId="2EE8DE2F">
      <w:pPr>
        <w:spacing w:line="360" w:lineRule="auto"/>
        <w:jc w:val="left"/>
        <w:textAlignment w:val="center"/>
        <w:rPr>
          <w:color w:val="000000"/>
        </w:rPr>
      </w:pPr>
      <w:r>
        <w:rPr>
          <w:color w:val="000000"/>
        </w:rPr>
        <w:t>【导语】本文讲述了一个女人和他的丈夫为一个商人工作，商人使用一个空盒子试探他们的忠诚，这个女人还是打开了盒子，商人很生气，解雇了他们。</w:t>
      </w:r>
    </w:p>
    <w:p w14:paraId="782002FB">
      <w:pPr>
        <w:spacing w:line="360" w:lineRule="auto"/>
        <w:jc w:val="left"/>
        <w:textAlignment w:val="center"/>
        <w:rPr>
          <w:color w:val="000000"/>
        </w:rPr>
      </w:pPr>
      <w:r>
        <w:rPr>
          <w:color w:val="000000"/>
        </w:rPr>
        <w:t>【6题详解】</w:t>
      </w:r>
    </w:p>
    <w:p w14:paraId="20F47C26">
      <w:pPr>
        <w:spacing w:line="360" w:lineRule="auto"/>
        <w:jc w:val="left"/>
        <w:textAlignment w:val="center"/>
        <w:rPr>
          <w:color w:val="000000"/>
        </w:rPr>
      </w:pPr>
      <w:r>
        <w:rPr>
          <w:color w:val="000000"/>
        </w:rPr>
        <w:t>句意：不要打开盒子。</w:t>
      </w:r>
    </w:p>
    <w:p w14:paraId="41EF6590">
      <w:pPr>
        <w:spacing w:line="360" w:lineRule="auto"/>
        <w:jc w:val="left"/>
        <w:textAlignment w:val="center"/>
        <w:rPr>
          <w:color w:val="000000"/>
        </w:rPr>
      </w:pPr>
      <w:r>
        <w:rPr>
          <w:color w:val="000000"/>
        </w:rPr>
        <w:t>move移动；open打开；close关闭；touch触摸。根据“Don’t...the box.”可知，商人不让打开盒子，故选B。</w:t>
      </w:r>
    </w:p>
    <w:p w14:paraId="77A03218">
      <w:pPr>
        <w:spacing w:line="360" w:lineRule="auto"/>
        <w:jc w:val="left"/>
        <w:textAlignment w:val="center"/>
        <w:rPr>
          <w:color w:val="000000"/>
        </w:rPr>
      </w:pPr>
      <w:r>
        <w:rPr>
          <w:color w:val="000000"/>
        </w:rPr>
        <w:t>【7题详解】</w:t>
      </w:r>
    </w:p>
    <w:p w14:paraId="1BA64985">
      <w:pPr>
        <w:spacing w:line="360" w:lineRule="auto"/>
        <w:jc w:val="left"/>
        <w:textAlignment w:val="center"/>
        <w:rPr>
          <w:color w:val="000000"/>
        </w:rPr>
      </w:pPr>
      <w:r>
        <w:rPr>
          <w:color w:val="000000"/>
        </w:rPr>
        <w:t>句意：这个女人没有放弃她的想法。</w:t>
      </w:r>
    </w:p>
    <w:p w14:paraId="21D3FF2A">
      <w:pPr>
        <w:spacing w:line="360" w:lineRule="auto"/>
        <w:jc w:val="left"/>
        <w:textAlignment w:val="center"/>
        <w:rPr>
          <w:color w:val="000000"/>
        </w:rPr>
      </w:pPr>
      <w:r>
        <w:rPr>
          <w:color w:val="000000"/>
        </w:rPr>
        <w:t>idea主意，想法；habit习惯；attention关注；job工作。此处指前文“Let’s open it, shall we?”这个想法，故选A。</w:t>
      </w:r>
    </w:p>
    <w:p w14:paraId="7347F0AA">
      <w:pPr>
        <w:spacing w:line="360" w:lineRule="auto"/>
        <w:jc w:val="left"/>
        <w:textAlignment w:val="center"/>
        <w:rPr>
          <w:color w:val="000000"/>
        </w:rPr>
      </w:pPr>
      <w:r>
        <w:rPr>
          <w:color w:val="000000"/>
        </w:rPr>
        <w:t>【8题详解】</w:t>
      </w:r>
    </w:p>
    <w:p w14:paraId="03DA274B">
      <w:pPr>
        <w:spacing w:line="360" w:lineRule="auto"/>
        <w:jc w:val="left"/>
        <w:textAlignment w:val="center"/>
        <w:rPr>
          <w:color w:val="000000"/>
        </w:rPr>
      </w:pPr>
      <w:r>
        <w:rPr>
          <w:color w:val="000000"/>
        </w:rPr>
        <w:t>句意：但是她失败了。</w:t>
      </w:r>
    </w:p>
    <w:p w14:paraId="27C6416C">
      <w:pPr>
        <w:spacing w:line="360" w:lineRule="auto"/>
        <w:jc w:val="left"/>
        <w:textAlignment w:val="center"/>
        <w:rPr>
          <w:color w:val="000000"/>
        </w:rPr>
      </w:pPr>
      <w:r>
        <w:rPr>
          <w:color w:val="000000"/>
        </w:rPr>
        <w:t>succeeded成功；failed失败；finished结束；continued继续。根据“That evening, the businessman came home and found the box was open.”可知，商人发现盒子开着，所以女人没能关上盒子，故选B。</w:t>
      </w:r>
    </w:p>
    <w:p w14:paraId="2C8C0E68">
      <w:pPr>
        <w:spacing w:line="360" w:lineRule="auto"/>
        <w:jc w:val="left"/>
        <w:textAlignment w:val="center"/>
        <w:rPr>
          <w:color w:val="000000"/>
        </w:rPr>
      </w:pPr>
      <w:r>
        <w:rPr>
          <w:color w:val="000000"/>
        </w:rPr>
        <w:t>【9题详解】</w:t>
      </w:r>
    </w:p>
    <w:p w14:paraId="63F4EEF6">
      <w:pPr>
        <w:spacing w:line="360" w:lineRule="auto"/>
        <w:jc w:val="left"/>
        <w:textAlignment w:val="center"/>
        <w:rPr>
          <w:color w:val="000000"/>
        </w:rPr>
      </w:pPr>
      <w:r>
        <w:rPr>
          <w:color w:val="000000"/>
        </w:rPr>
        <w:t>句意：他非常生气，要求那个女人和她的丈夫离开他的家。</w:t>
      </w:r>
    </w:p>
    <w:p w14:paraId="3C094467">
      <w:pPr>
        <w:spacing w:line="360" w:lineRule="auto"/>
        <w:jc w:val="left"/>
        <w:textAlignment w:val="center"/>
        <w:rPr>
          <w:color w:val="000000"/>
        </w:rPr>
      </w:pPr>
      <w:r>
        <w:rPr>
          <w:color w:val="000000"/>
        </w:rPr>
        <w:t>excited激动的；glad高兴的；angry生气的；worried担心的。根据“asked the woman and her husband to leave his home”和“The businessman shouted at them”可知，商人很生气，故选C。</w:t>
      </w:r>
    </w:p>
    <w:p w14:paraId="5348B28E">
      <w:pPr>
        <w:spacing w:line="360" w:lineRule="auto"/>
        <w:jc w:val="left"/>
        <w:textAlignment w:val="center"/>
        <w:rPr>
          <w:color w:val="000000"/>
        </w:rPr>
      </w:pPr>
      <w:r>
        <w:rPr>
          <w:color w:val="000000"/>
        </w:rPr>
        <w:t>【10题详解】</w:t>
      </w:r>
    </w:p>
    <w:p w14:paraId="3975F293">
      <w:pPr>
        <w:spacing w:line="360" w:lineRule="auto"/>
        <w:jc w:val="left"/>
        <w:textAlignment w:val="center"/>
        <w:rPr>
          <w:color w:val="000000"/>
        </w:rPr>
      </w:pPr>
      <w:r>
        <w:rPr>
          <w:color w:val="000000"/>
        </w:rPr>
        <w:t>句意：那很重要。</w:t>
      </w:r>
    </w:p>
    <w:p w14:paraId="03BAE37C">
      <w:pPr>
        <w:spacing w:line="360" w:lineRule="auto"/>
        <w:jc w:val="left"/>
        <w:textAlignment w:val="center"/>
        <w:rPr>
          <w:color w:val="000000"/>
        </w:rPr>
      </w:pPr>
      <w:r>
        <w:rPr>
          <w:color w:val="000000"/>
        </w:rPr>
        <w:t>interesting有趣的；wonderful精彩的；useful有用的；important重要的。根据“The box is not important. I cannot believe you. That’s...!”可知，盒子本身不重要，重要的是是否值得信任，故选D。</w:t>
      </w:r>
    </w:p>
    <w:p w14:paraId="22C3168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2216A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 many festivals around the world. Dads have Father’s Day. Mums have Mother’s Day. But do our grandparents have a </w:t>
      </w:r>
      <w:r>
        <w:rPr>
          <w:color w:val="000000"/>
          <w:u w:val="single"/>
        </w:rPr>
        <w:t>____11____</w:t>
      </w:r>
      <w:r>
        <w:rPr>
          <w:rFonts w:ascii="Times New Roman" w:hAnsi="Times New Roman" w:eastAsia="Times New Roman" w:cs="Times New Roman"/>
          <w:color w:val="000000"/>
        </w:rPr>
        <w:t>? Yes, they do.</w:t>
      </w:r>
    </w:p>
    <w:p w14:paraId="09DCF9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Double Ninth Festival is a </w:t>
      </w:r>
      <w:r>
        <w:rPr>
          <w:color w:val="000000"/>
          <w:u w:val="single"/>
        </w:rPr>
        <w:t>____12____</w:t>
      </w:r>
      <w:r>
        <w:rPr>
          <w:rFonts w:ascii="Times New Roman" w:hAnsi="Times New Roman" w:eastAsia="Times New Roman" w:cs="Times New Roman"/>
          <w:color w:val="000000"/>
        </w:rPr>
        <w:t xml:space="preserve"> day for old people in China. The festival is on lunar September 9th. On this day, people show </w:t>
      </w:r>
      <w:r>
        <w:rPr>
          <w:color w:val="000000"/>
          <w:u w:val="single"/>
        </w:rPr>
        <w:t>____13____</w:t>
      </w:r>
      <w:r>
        <w:rPr>
          <w:rFonts w:ascii="Times New Roman" w:hAnsi="Times New Roman" w:eastAsia="Times New Roman" w:cs="Times New Roman"/>
          <w:color w:val="000000"/>
        </w:rPr>
        <w:t xml:space="preserve"> and respect (</w:t>
      </w:r>
      <w:r>
        <w:rPr>
          <w:rFonts w:ascii="宋体" w:hAnsi="宋体" w:eastAsia="宋体" w:cs="宋体"/>
          <w:color w:val="000000"/>
        </w:rPr>
        <w:t>尊敬</w:t>
      </w:r>
      <w:r>
        <w:rPr>
          <w:rFonts w:ascii="Times New Roman" w:hAnsi="Times New Roman" w:eastAsia="Times New Roman" w:cs="Times New Roman"/>
          <w:color w:val="000000"/>
        </w:rPr>
        <w:t>)for their grandparents.</w:t>
      </w:r>
    </w:p>
    <w:p w14:paraId="73648B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Respecting old people is a tradition in China. There are many ways for Chinese people to </w:t>
      </w:r>
      <w:r>
        <w:rPr>
          <w:color w:val="000000"/>
          <w:u w:val="single"/>
        </w:rPr>
        <w:t>___14___</w:t>
      </w:r>
      <w:r>
        <w:rPr>
          <w:rFonts w:ascii="Times New Roman" w:hAnsi="Times New Roman" w:eastAsia="Times New Roman" w:cs="Times New Roman"/>
          <w:color w:val="000000"/>
        </w:rPr>
        <w:t xml:space="preserve"> their respect. When an old person enters a room, everyone should stand up. Also, people are introduced from the </w:t>
      </w:r>
      <w:r>
        <w:rPr>
          <w:color w:val="000000"/>
          <w:u w:val="single"/>
        </w:rPr>
        <w:t>____15____</w:t>
      </w:r>
      <w:r>
        <w:rPr>
          <w:rFonts w:ascii="Times New Roman" w:hAnsi="Times New Roman" w:eastAsia="Times New Roman" w:cs="Times New Roman"/>
          <w:color w:val="000000"/>
        </w:rPr>
        <w:t xml:space="preserve"> to the youngest. When we give something to an old person, two hands are used. The old usually don’t have to buy tickets for buses and young people always </w:t>
      </w:r>
      <w:r>
        <w:rPr>
          <w:color w:val="000000"/>
          <w:u w:val="single"/>
        </w:rPr>
        <w:t>___16___</w:t>
      </w:r>
      <w:r>
        <w:rPr>
          <w:rFonts w:ascii="Times New Roman" w:hAnsi="Times New Roman" w:eastAsia="Times New Roman" w:cs="Times New Roman"/>
          <w:color w:val="000000"/>
        </w:rPr>
        <w:t xml:space="preserve"> their seats to old people on a crowded subway or bus.</w:t>
      </w:r>
    </w:p>
    <w:p w14:paraId="7BBE39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in western countries, old people have </w:t>
      </w:r>
      <w:r>
        <w:rPr>
          <w:color w:val="000000"/>
          <w:u w:val="single"/>
        </w:rPr>
        <w:t>____17____</w:t>
      </w:r>
      <w:r>
        <w:rPr>
          <w:rFonts w:ascii="Times New Roman" w:hAnsi="Times New Roman" w:eastAsia="Times New Roman" w:cs="Times New Roman"/>
          <w:color w:val="000000"/>
        </w:rPr>
        <w:t xml:space="preserve"> lifestyles from those in China. They don’t often live with their children—they live </w:t>
      </w:r>
      <w:r>
        <w:rPr>
          <w:color w:val="000000"/>
          <w:u w:val="single"/>
        </w:rPr>
        <w:t>____18____</w:t>
      </w:r>
      <w:r>
        <w:rPr>
          <w:rFonts w:ascii="Times New Roman" w:hAnsi="Times New Roman" w:eastAsia="Times New Roman" w:cs="Times New Roman"/>
          <w:color w:val="000000"/>
        </w:rPr>
        <w:t>. They don’t want to get help from others. They even don’t want to be offered seats by others.</w:t>
      </w:r>
    </w:p>
    <w:p w14:paraId="33EBBC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Westerners </w:t>
      </w:r>
      <w:r>
        <w:rPr>
          <w:color w:val="000000"/>
          <w:u w:val="single"/>
        </w:rPr>
        <w:t>____19____</w:t>
      </w:r>
      <w:r>
        <w:rPr>
          <w:rFonts w:ascii="Times New Roman" w:hAnsi="Times New Roman" w:eastAsia="Times New Roman" w:cs="Times New Roman"/>
          <w:color w:val="000000"/>
        </w:rPr>
        <w:t xml:space="preserve"> respect old people. For holidays, families usually </w:t>
      </w:r>
      <w:r>
        <w:rPr>
          <w:color w:val="000000"/>
          <w:u w:val="single"/>
        </w:rPr>
        <w:t>____20____</w:t>
      </w:r>
      <w:r>
        <w:rPr>
          <w:rFonts w:ascii="Times New Roman" w:hAnsi="Times New Roman" w:eastAsia="Times New Roman" w:cs="Times New Roman"/>
          <w:color w:val="000000"/>
        </w:rPr>
        <w:t xml:space="preserve"> at the grand-parents’ homes. A great smile and a warm hug are enough for grown children to show their respect.</w:t>
      </w:r>
    </w:p>
    <w:p w14:paraId="1265D47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house</w:t>
      </w:r>
      <w:r>
        <w:rPr>
          <w:color w:val="000000"/>
        </w:rPr>
        <w:tab/>
      </w:r>
      <w:r>
        <w:rPr>
          <w:color w:val="000000"/>
        </w:rPr>
        <w:t xml:space="preserve">B. </w:t>
      </w:r>
      <w:r>
        <w:rPr>
          <w:rFonts w:ascii="Times New Roman" w:hAnsi="Times New Roman" w:eastAsia="Times New Roman" w:cs="Times New Roman"/>
          <w:color w:val="000000"/>
        </w:rPr>
        <w:t>festival</w:t>
      </w:r>
      <w:r>
        <w:rPr>
          <w:color w:val="000000"/>
        </w:rPr>
        <w:tab/>
      </w:r>
      <w:r>
        <w:rPr>
          <w:color w:val="000000"/>
        </w:rPr>
        <w:t xml:space="preserve">C. </w:t>
      </w:r>
      <w:r>
        <w:rPr>
          <w:rFonts w:ascii="Times New Roman" w:hAnsi="Times New Roman" w:eastAsia="Times New Roman" w:cs="Times New Roman"/>
          <w:color w:val="000000"/>
        </w:rPr>
        <w:t>partner</w:t>
      </w:r>
      <w:r>
        <w:rPr>
          <w:color w:val="000000"/>
        </w:rPr>
        <w:tab/>
      </w:r>
      <w:r>
        <w:rPr>
          <w:color w:val="000000"/>
        </w:rPr>
        <w:t xml:space="preserve">D. </w:t>
      </w:r>
      <w:r>
        <w:rPr>
          <w:rFonts w:ascii="Times New Roman" w:hAnsi="Times New Roman" w:eastAsia="Times New Roman" w:cs="Times New Roman"/>
          <w:color w:val="000000"/>
        </w:rPr>
        <w:t>relative</w:t>
      </w:r>
    </w:p>
    <w:p w14:paraId="370661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surprising</w:t>
      </w:r>
    </w:p>
    <w:p w14:paraId="4CF22DB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interest</w:t>
      </w:r>
      <w:r>
        <w:rPr>
          <w:color w:val="000000"/>
        </w:rPr>
        <w:tab/>
      </w:r>
      <w:r>
        <w:rPr>
          <w:color w:val="000000"/>
        </w:rPr>
        <w:t xml:space="preserve">C. </w:t>
      </w:r>
      <w:r>
        <w:rPr>
          <w:rFonts w:ascii="Times New Roman" w:hAnsi="Times New Roman" w:eastAsia="Times New Roman" w:cs="Times New Roman"/>
          <w:color w:val="000000"/>
        </w:rPr>
        <w:t>hope</w:t>
      </w:r>
      <w:r>
        <w:rPr>
          <w:color w:val="000000"/>
        </w:rPr>
        <w:tab/>
      </w:r>
      <w:r>
        <w:rPr>
          <w:color w:val="000000"/>
        </w:rPr>
        <w:t xml:space="preserve">D. </w:t>
      </w:r>
      <w:r>
        <w:rPr>
          <w:rFonts w:ascii="Times New Roman" w:hAnsi="Times New Roman" w:eastAsia="Times New Roman" w:cs="Times New Roman"/>
          <w:color w:val="000000"/>
        </w:rPr>
        <w:t>invitation</w:t>
      </w:r>
    </w:p>
    <w:p w14:paraId="1E33367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stop</w:t>
      </w:r>
      <w:r>
        <w:rPr>
          <w:color w:val="000000"/>
        </w:rPr>
        <w:tab/>
      </w:r>
      <w:r>
        <w:rPr>
          <w:color w:val="000000"/>
        </w:rPr>
        <w:t xml:space="preserve">B. </w:t>
      </w:r>
      <w:r>
        <w:rPr>
          <w:rFonts w:ascii="Times New Roman" w:hAnsi="Times New Roman" w:eastAsia="Times New Roman" w:cs="Times New Roman"/>
          <w:color w:val="000000"/>
        </w:rPr>
        <w:t>express</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refuse</w:t>
      </w:r>
    </w:p>
    <w:p w14:paraId="0609475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richest</w:t>
      </w:r>
      <w:r>
        <w:rPr>
          <w:color w:val="000000"/>
        </w:rPr>
        <w:tab/>
      </w:r>
      <w:r>
        <w:rPr>
          <w:color w:val="000000"/>
        </w:rPr>
        <w:t xml:space="preserve">B. </w:t>
      </w:r>
      <w:r>
        <w:rPr>
          <w:rFonts w:ascii="Times New Roman" w:hAnsi="Times New Roman" w:eastAsia="Times New Roman" w:cs="Times New Roman"/>
          <w:color w:val="000000"/>
        </w:rPr>
        <w:t>tallest</w:t>
      </w:r>
      <w:r>
        <w:rPr>
          <w:color w:val="000000"/>
        </w:rPr>
        <w:tab/>
      </w:r>
      <w:r>
        <w:rPr>
          <w:color w:val="000000"/>
        </w:rPr>
        <w:t xml:space="preserve">C. </w:t>
      </w:r>
      <w:r>
        <w:rPr>
          <w:rFonts w:ascii="Times New Roman" w:hAnsi="Times New Roman" w:eastAsia="Times New Roman" w:cs="Times New Roman"/>
          <w:color w:val="000000"/>
        </w:rPr>
        <w:t>oldest</w:t>
      </w:r>
      <w:r>
        <w:rPr>
          <w:color w:val="000000"/>
        </w:rPr>
        <w:tab/>
      </w:r>
      <w:r>
        <w:rPr>
          <w:color w:val="000000"/>
        </w:rPr>
        <w:t xml:space="preserve">D. </w:t>
      </w:r>
      <w:r>
        <w:rPr>
          <w:rFonts w:ascii="Times New Roman" w:hAnsi="Times New Roman" w:eastAsia="Times New Roman" w:cs="Times New Roman"/>
          <w:color w:val="000000"/>
        </w:rPr>
        <w:t>strongest</w:t>
      </w:r>
    </w:p>
    <w:p w14:paraId="3B01108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offer</w:t>
      </w:r>
      <w:r>
        <w:rPr>
          <w:color w:val="000000"/>
        </w:rPr>
        <w:tab/>
      </w:r>
      <w:r>
        <w:rPr>
          <w:color w:val="000000"/>
        </w:rPr>
        <w:t xml:space="preserve">B. </w:t>
      </w:r>
      <w:r>
        <w:rPr>
          <w:rFonts w:ascii="Times New Roman" w:hAnsi="Times New Roman" w:eastAsia="Times New Roman" w:cs="Times New Roman"/>
          <w:color w:val="000000"/>
        </w:rPr>
        <w:t>lend</w:t>
      </w:r>
      <w:r>
        <w:rPr>
          <w:color w:val="000000"/>
        </w:rPr>
        <w:tab/>
      </w:r>
      <w:r>
        <w:rPr>
          <w:color w:val="000000"/>
        </w:rPr>
        <w:t xml:space="preserve">C. </w:t>
      </w:r>
      <w:r>
        <w:rPr>
          <w:rFonts w:ascii="Times New Roman" w:hAnsi="Times New Roman" w:eastAsia="Times New Roman" w:cs="Times New Roman"/>
          <w:color w:val="000000"/>
        </w:rPr>
        <w:t>sell</w:t>
      </w:r>
      <w:r>
        <w:rPr>
          <w:color w:val="000000"/>
        </w:rPr>
        <w:tab/>
      </w:r>
      <w:r>
        <w:rPr>
          <w:color w:val="000000"/>
        </w:rPr>
        <w:t xml:space="preserve">D. </w:t>
      </w:r>
      <w:r>
        <w:rPr>
          <w:rFonts w:ascii="Times New Roman" w:hAnsi="Times New Roman" w:eastAsia="Times New Roman" w:cs="Times New Roman"/>
          <w:color w:val="000000"/>
        </w:rPr>
        <w:t>take</w:t>
      </w:r>
    </w:p>
    <w:p w14:paraId="618C5F7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usual</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same</w:t>
      </w:r>
      <w:r>
        <w:rPr>
          <w:color w:val="000000"/>
        </w:rPr>
        <w:tab/>
      </w:r>
      <w:r>
        <w:rPr>
          <w:color w:val="000000"/>
        </w:rPr>
        <w:t xml:space="preserve">D. </w:t>
      </w:r>
      <w:r>
        <w:rPr>
          <w:rFonts w:ascii="Times New Roman" w:hAnsi="Times New Roman" w:eastAsia="Times New Roman" w:cs="Times New Roman"/>
          <w:color w:val="000000"/>
        </w:rPr>
        <w:t>different</w:t>
      </w:r>
    </w:p>
    <w:p w14:paraId="6BF126D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wisely</w:t>
      </w:r>
      <w:r>
        <w:rPr>
          <w:color w:val="000000"/>
        </w:rPr>
        <w:tab/>
      </w:r>
      <w:r>
        <w:rPr>
          <w:color w:val="000000"/>
        </w:rPr>
        <w:t xml:space="preserve">B. </w:t>
      </w:r>
      <w:r>
        <w:rPr>
          <w:rFonts w:ascii="Times New Roman" w:hAnsi="Times New Roman" w:eastAsia="Times New Roman" w:cs="Times New Roman"/>
          <w:color w:val="000000"/>
        </w:rPr>
        <w:t>easily</w:t>
      </w:r>
      <w:r>
        <w:rPr>
          <w:color w:val="000000"/>
        </w:rPr>
        <w:tab/>
      </w:r>
      <w:r>
        <w:rPr>
          <w:color w:val="000000"/>
        </w:rPr>
        <w:t xml:space="preserve">C. </w:t>
      </w:r>
      <w:r>
        <w:rPr>
          <w:rFonts w:ascii="Times New Roman" w:hAnsi="Times New Roman" w:eastAsia="Times New Roman" w:cs="Times New Roman"/>
          <w:color w:val="000000"/>
        </w:rPr>
        <w:t>alone</w:t>
      </w:r>
      <w:r>
        <w:rPr>
          <w:color w:val="000000"/>
        </w:rPr>
        <w:tab/>
      </w:r>
      <w:r>
        <w:rPr>
          <w:color w:val="000000"/>
        </w:rPr>
        <w:t xml:space="preserve">D. </w:t>
      </w:r>
      <w:r>
        <w:rPr>
          <w:rFonts w:ascii="Times New Roman" w:hAnsi="Times New Roman" w:eastAsia="Times New Roman" w:cs="Times New Roman"/>
          <w:color w:val="000000"/>
        </w:rPr>
        <w:t>sadly</w:t>
      </w:r>
    </w:p>
    <w:p w14:paraId="7488B8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even</w:t>
      </w:r>
      <w:r>
        <w:rPr>
          <w:color w:val="000000"/>
        </w:rPr>
        <w:tab/>
      </w:r>
      <w:r>
        <w:rPr>
          <w:color w:val="000000"/>
        </w:rPr>
        <w:t xml:space="preserve">C. </w:t>
      </w:r>
      <w:r>
        <w:rPr>
          <w:rFonts w:ascii="Times New Roman" w:hAnsi="Times New Roman" w:eastAsia="Times New Roman" w:cs="Times New Roman"/>
          <w:color w:val="000000"/>
        </w:rPr>
        <w:t>only</w:t>
      </w:r>
      <w:r>
        <w:rPr>
          <w:color w:val="000000"/>
        </w:rPr>
        <w:tab/>
      </w:r>
      <w:r>
        <w:rPr>
          <w:color w:val="000000"/>
        </w:rPr>
        <w:t xml:space="preserve">D. </w:t>
      </w:r>
      <w:r>
        <w:rPr>
          <w:rFonts w:ascii="Times New Roman" w:hAnsi="Times New Roman" w:eastAsia="Times New Roman" w:cs="Times New Roman"/>
          <w:color w:val="000000"/>
        </w:rPr>
        <w:t>just</w:t>
      </w:r>
    </w:p>
    <w:p w14:paraId="6CEB93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grow up</w:t>
      </w:r>
      <w:r>
        <w:rPr>
          <w:color w:val="000000"/>
        </w:rPr>
        <w:tab/>
      </w:r>
      <w:r>
        <w:rPr>
          <w:color w:val="000000"/>
        </w:rPr>
        <w:t xml:space="preserve">B. </w:t>
      </w:r>
      <w:r>
        <w:rPr>
          <w:rFonts w:ascii="Times New Roman" w:hAnsi="Times New Roman" w:eastAsia="Times New Roman" w:cs="Times New Roman"/>
          <w:color w:val="000000"/>
        </w:rPr>
        <w:t>get off</w:t>
      </w:r>
      <w:r>
        <w:rPr>
          <w:color w:val="000000"/>
        </w:rPr>
        <w:tab/>
      </w:r>
      <w:r>
        <w:rPr>
          <w:color w:val="000000"/>
        </w:rPr>
        <w:t xml:space="preserve">C. </w:t>
      </w:r>
      <w:r>
        <w:rPr>
          <w:rFonts w:ascii="Times New Roman" w:hAnsi="Times New Roman" w:eastAsia="Times New Roman" w:cs="Times New Roman"/>
          <w:color w:val="000000"/>
        </w:rPr>
        <w:t>make up</w:t>
      </w:r>
      <w:r>
        <w:rPr>
          <w:color w:val="000000"/>
        </w:rPr>
        <w:tab/>
      </w:r>
      <w:r>
        <w:rPr>
          <w:color w:val="000000"/>
        </w:rPr>
        <w:t xml:space="preserve">D. </w:t>
      </w:r>
      <w:r>
        <w:rPr>
          <w:rFonts w:ascii="Times New Roman" w:hAnsi="Times New Roman" w:eastAsia="Times New Roman" w:cs="Times New Roman"/>
          <w:color w:val="000000"/>
        </w:rPr>
        <w:t>get together</w:t>
      </w:r>
    </w:p>
    <w:p w14:paraId="68D4CA4B">
      <w:pPr>
        <w:spacing w:line="360" w:lineRule="auto"/>
        <w:textAlignment w:val="center"/>
        <w:rPr>
          <w:color w:val="000000"/>
        </w:rPr>
      </w:pPr>
      <w:r>
        <w:rPr>
          <w:color w:val="2E75B6"/>
        </w:rPr>
        <w:t>【答案】</w:t>
      </w:r>
      <w:r>
        <w:rPr>
          <w:color w:val="000000"/>
        </w:rPr>
        <w:t>11. B    12. C    13. A    14. B    15. C    16. A    17. D    18. C    19. A    20. D</w:t>
      </w:r>
    </w:p>
    <w:p w14:paraId="39E7EF1B">
      <w:pPr>
        <w:spacing w:line="360" w:lineRule="auto"/>
        <w:textAlignment w:val="center"/>
        <w:rPr>
          <w:color w:val="000000"/>
        </w:rPr>
      </w:pPr>
      <w:r>
        <w:rPr>
          <w:color w:val="2E75B6"/>
        </w:rPr>
        <w:t>【解析】</w:t>
      </w:r>
    </w:p>
    <w:p w14:paraId="1BB182F0">
      <w:pPr>
        <w:spacing w:line="360" w:lineRule="auto"/>
        <w:jc w:val="left"/>
        <w:textAlignment w:val="center"/>
        <w:rPr>
          <w:color w:val="000000"/>
        </w:rPr>
      </w:pPr>
      <w:r>
        <w:rPr>
          <w:color w:val="000000"/>
        </w:rPr>
        <w:t>【导语】本文主要介绍了中西方尊重老人的不同方式。</w:t>
      </w:r>
    </w:p>
    <w:p w14:paraId="3A6D34CF">
      <w:pPr>
        <w:spacing w:line="360" w:lineRule="auto"/>
        <w:jc w:val="left"/>
        <w:textAlignment w:val="center"/>
        <w:rPr>
          <w:color w:val="000000"/>
        </w:rPr>
      </w:pPr>
      <w:r>
        <w:rPr>
          <w:color w:val="000000"/>
        </w:rPr>
        <w:t>【11题详解】</w:t>
      </w:r>
    </w:p>
    <w:p w14:paraId="3AA79392">
      <w:pPr>
        <w:spacing w:line="360" w:lineRule="auto"/>
        <w:jc w:val="left"/>
        <w:textAlignment w:val="center"/>
        <w:rPr>
          <w:color w:val="000000"/>
        </w:rPr>
      </w:pPr>
      <w:r>
        <w:rPr>
          <w:color w:val="000000"/>
        </w:rPr>
        <w:t>句意：但是我们的祖父母有节日吗？</w:t>
      </w:r>
    </w:p>
    <w:p w14:paraId="31626657">
      <w:pPr>
        <w:spacing w:line="360" w:lineRule="auto"/>
        <w:jc w:val="left"/>
        <w:textAlignment w:val="center"/>
        <w:rPr>
          <w:color w:val="000000"/>
        </w:rPr>
      </w:pPr>
      <w:r>
        <w:rPr>
          <w:color w:val="000000"/>
        </w:rPr>
        <w:t>house房子；festival节日；partner伙伴；relative亲戚。根据“There are many festivals around the world”可知，询问祖父母有没有对应的节日，故选B。</w:t>
      </w:r>
    </w:p>
    <w:p w14:paraId="21C3FBE0">
      <w:pPr>
        <w:spacing w:line="360" w:lineRule="auto"/>
        <w:jc w:val="left"/>
        <w:textAlignment w:val="center"/>
        <w:rPr>
          <w:color w:val="000000"/>
        </w:rPr>
      </w:pPr>
      <w:r>
        <w:rPr>
          <w:color w:val="000000"/>
        </w:rPr>
        <w:t>【12题详解】</w:t>
      </w:r>
    </w:p>
    <w:p w14:paraId="31A30152">
      <w:pPr>
        <w:spacing w:line="360" w:lineRule="auto"/>
        <w:jc w:val="left"/>
        <w:textAlignment w:val="center"/>
        <w:rPr>
          <w:color w:val="000000"/>
        </w:rPr>
      </w:pPr>
      <w:r>
        <w:rPr>
          <w:color w:val="000000"/>
        </w:rPr>
        <w:t>句意：重阳节是中国老年人的一个特殊节日。</w:t>
      </w:r>
    </w:p>
    <w:p w14:paraId="4222118B">
      <w:pPr>
        <w:spacing w:line="360" w:lineRule="auto"/>
        <w:jc w:val="left"/>
        <w:textAlignment w:val="center"/>
        <w:rPr>
          <w:color w:val="000000"/>
        </w:rPr>
      </w:pPr>
      <w:r>
        <w:rPr>
          <w:color w:val="000000"/>
        </w:rPr>
        <w:t>boring无聊的；simple简单的；special特别的；surprising令人惊讶的。根据“The Double Ninth Festival is a … day for old people in China”可知，重阳节是一个针对老年人的特别节日，故选C。</w:t>
      </w:r>
    </w:p>
    <w:p w14:paraId="59321B34">
      <w:pPr>
        <w:spacing w:line="360" w:lineRule="auto"/>
        <w:jc w:val="left"/>
        <w:textAlignment w:val="center"/>
        <w:rPr>
          <w:color w:val="000000"/>
        </w:rPr>
      </w:pPr>
      <w:r>
        <w:rPr>
          <w:color w:val="000000"/>
        </w:rPr>
        <w:t>【13题详解】</w:t>
      </w:r>
    </w:p>
    <w:p w14:paraId="2F96C2C9">
      <w:pPr>
        <w:spacing w:line="360" w:lineRule="auto"/>
        <w:jc w:val="left"/>
        <w:textAlignment w:val="center"/>
        <w:rPr>
          <w:color w:val="000000"/>
        </w:rPr>
      </w:pPr>
      <w:r>
        <w:rPr>
          <w:color w:val="000000"/>
        </w:rPr>
        <w:t>句意：在这一天，人们表达对祖父母的爱和尊敬。</w:t>
      </w:r>
    </w:p>
    <w:p w14:paraId="038AC514">
      <w:pPr>
        <w:spacing w:line="360" w:lineRule="auto"/>
        <w:jc w:val="left"/>
        <w:textAlignment w:val="center"/>
        <w:rPr>
          <w:color w:val="000000"/>
        </w:rPr>
      </w:pPr>
      <w:r>
        <w:rPr>
          <w:color w:val="000000"/>
        </w:rPr>
        <w:t>love喜爱；interest兴趣；hope希望；invitation邀请。根据“On this day, people show…and respect (尊敬) for their grandparents.”可知，重阳节是对祖父母表达爱和尊敬的节日，故选A。</w:t>
      </w:r>
    </w:p>
    <w:p w14:paraId="72FAA56B">
      <w:pPr>
        <w:spacing w:line="360" w:lineRule="auto"/>
        <w:jc w:val="left"/>
        <w:textAlignment w:val="center"/>
        <w:rPr>
          <w:color w:val="000000"/>
        </w:rPr>
      </w:pPr>
      <w:r>
        <w:rPr>
          <w:color w:val="000000"/>
        </w:rPr>
        <w:t>【14题详解】</w:t>
      </w:r>
    </w:p>
    <w:p w14:paraId="768CD947">
      <w:pPr>
        <w:spacing w:line="360" w:lineRule="auto"/>
        <w:jc w:val="left"/>
        <w:textAlignment w:val="center"/>
        <w:rPr>
          <w:color w:val="000000"/>
        </w:rPr>
      </w:pPr>
      <w:r>
        <w:rPr>
          <w:color w:val="000000"/>
        </w:rPr>
        <w:t>句意：中国人表达敬意的方式有很多。</w:t>
      </w:r>
    </w:p>
    <w:p w14:paraId="01D277BF">
      <w:pPr>
        <w:spacing w:line="360" w:lineRule="auto"/>
        <w:jc w:val="left"/>
        <w:textAlignment w:val="center"/>
        <w:rPr>
          <w:color w:val="000000"/>
        </w:rPr>
      </w:pPr>
      <w:r>
        <w:rPr>
          <w:color w:val="000000"/>
        </w:rPr>
        <w:t>stop停止；express表达；find找到；refuse重复使用。根据“show … and respect(尊敬) for their grandparents”可知，此处指表达尊敬有很多方法，故选B。</w:t>
      </w:r>
    </w:p>
    <w:p w14:paraId="4A5EDA10">
      <w:pPr>
        <w:spacing w:line="360" w:lineRule="auto"/>
        <w:jc w:val="left"/>
        <w:textAlignment w:val="center"/>
        <w:rPr>
          <w:color w:val="000000"/>
        </w:rPr>
      </w:pPr>
      <w:r>
        <w:rPr>
          <w:color w:val="000000"/>
        </w:rPr>
        <w:t>【15题详解】</w:t>
      </w:r>
    </w:p>
    <w:p w14:paraId="5B660F7B">
      <w:pPr>
        <w:spacing w:line="360" w:lineRule="auto"/>
        <w:jc w:val="left"/>
        <w:textAlignment w:val="center"/>
        <w:rPr>
          <w:color w:val="000000"/>
        </w:rPr>
      </w:pPr>
      <w:r>
        <w:rPr>
          <w:color w:val="000000"/>
        </w:rPr>
        <w:t>句意：此外，人们是由年长的介绍给年幼的。</w:t>
      </w:r>
    </w:p>
    <w:p w14:paraId="1C378B33">
      <w:pPr>
        <w:spacing w:line="360" w:lineRule="auto"/>
        <w:jc w:val="left"/>
        <w:textAlignment w:val="center"/>
        <w:rPr>
          <w:color w:val="000000"/>
        </w:rPr>
      </w:pPr>
      <w:r>
        <w:rPr>
          <w:color w:val="000000"/>
        </w:rPr>
        <w:t>richest最富有的；tallest最高的；oldest最老的；strongest最强壮的。根据“people are introduced from the … to the youngest”可知，为了表达尊敬，是从年长的开始介绍，故选C。</w:t>
      </w:r>
    </w:p>
    <w:p w14:paraId="1D92613D">
      <w:pPr>
        <w:spacing w:line="360" w:lineRule="auto"/>
        <w:jc w:val="left"/>
        <w:textAlignment w:val="center"/>
        <w:rPr>
          <w:color w:val="000000"/>
        </w:rPr>
      </w:pPr>
      <w:r>
        <w:rPr>
          <w:color w:val="000000"/>
        </w:rPr>
        <w:t>【16题详解】</w:t>
      </w:r>
    </w:p>
    <w:p w14:paraId="104B7451">
      <w:pPr>
        <w:spacing w:line="360" w:lineRule="auto"/>
        <w:jc w:val="left"/>
        <w:textAlignment w:val="center"/>
        <w:rPr>
          <w:color w:val="000000"/>
        </w:rPr>
      </w:pPr>
      <w:r>
        <w:rPr>
          <w:color w:val="000000"/>
        </w:rPr>
        <w:t>句意：在拥挤的地铁或公共汽车上，老人通常不用买票，年轻人总是给老人让座。</w:t>
      </w:r>
    </w:p>
    <w:p w14:paraId="20345E39">
      <w:pPr>
        <w:spacing w:line="360" w:lineRule="auto"/>
        <w:jc w:val="left"/>
        <w:textAlignment w:val="center"/>
        <w:rPr>
          <w:color w:val="000000"/>
        </w:rPr>
      </w:pPr>
      <w:r>
        <w:rPr>
          <w:color w:val="000000"/>
        </w:rPr>
        <w:t>offer提供；lend借出；sell售卖；take带走。根据下文“They even don’t want to be offered seats by others.”可知，此处指给老人让座，offer a seat“让座”，故选A。</w:t>
      </w:r>
    </w:p>
    <w:p w14:paraId="0031FD70">
      <w:pPr>
        <w:spacing w:line="360" w:lineRule="auto"/>
        <w:jc w:val="left"/>
        <w:textAlignment w:val="center"/>
        <w:rPr>
          <w:color w:val="000000"/>
        </w:rPr>
      </w:pPr>
      <w:r>
        <w:rPr>
          <w:color w:val="000000"/>
        </w:rPr>
        <w:t>【17题详解】</w:t>
      </w:r>
    </w:p>
    <w:p w14:paraId="71B4D04B">
      <w:pPr>
        <w:spacing w:line="360" w:lineRule="auto"/>
        <w:jc w:val="left"/>
        <w:textAlignment w:val="center"/>
        <w:rPr>
          <w:color w:val="000000"/>
        </w:rPr>
      </w:pPr>
      <w:r>
        <w:rPr>
          <w:color w:val="000000"/>
        </w:rPr>
        <w:t>句意：然而，在西方国家，老年人的生活方式与中国的老年人不同。</w:t>
      </w:r>
    </w:p>
    <w:p w14:paraId="0134CCED">
      <w:pPr>
        <w:spacing w:line="360" w:lineRule="auto"/>
        <w:jc w:val="left"/>
        <w:textAlignment w:val="center"/>
        <w:rPr>
          <w:color w:val="000000"/>
        </w:rPr>
      </w:pPr>
      <w:r>
        <w:rPr>
          <w:color w:val="000000"/>
        </w:rPr>
        <w:t>usual普通的；strange奇怪的；same相同的；different不同的。根据“They don’t often live with their children…”可知，西方老年人的生活与中国的不同，故选D。</w:t>
      </w:r>
    </w:p>
    <w:p w14:paraId="52472744">
      <w:pPr>
        <w:spacing w:line="360" w:lineRule="auto"/>
        <w:jc w:val="left"/>
        <w:textAlignment w:val="center"/>
        <w:rPr>
          <w:color w:val="000000"/>
        </w:rPr>
      </w:pPr>
      <w:r>
        <w:rPr>
          <w:color w:val="000000"/>
        </w:rPr>
        <w:t>【18题详解】</w:t>
      </w:r>
    </w:p>
    <w:p w14:paraId="008B0D98">
      <w:pPr>
        <w:spacing w:line="360" w:lineRule="auto"/>
        <w:jc w:val="left"/>
        <w:textAlignment w:val="center"/>
        <w:rPr>
          <w:color w:val="000000"/>
        </w:rPr>
      </w:pPr>
      <w:r>
        <w:rPr>
          <w:color w:val="000000"/>
        </w:rPr>
        <w:t>句意：他们不经常和孩子住在一起——他们独自生活。</w:t>
      </w:r>
    </w:p>
    <w:p w14:paraId="496591FC">
      <w:pPr>
        <w:spacing w:line="360" w:lineRule="auto"/>
        <w:jc w:val="left"/>
        <w:textAlignment w:val="center"/>
        <w:rPr>
          <w:color w:val="000000"/>
        </w:rPr>
      </w:pPr>
      <w:r>
        <w:rPr>
          <w:color w:val="000000"/>
        </w:rPr>
        <w:t>wisely明智地；easily容易地；alone独自；sadly难过地。根据“They don’t often live with their children”可知，老年人独自生活，故选C。</w:t>
      </w:r>
    </w:p>
    <w:p w14:paraId="7663183B">
      <w:pPr>
        <w:spacing w:line="360" w:lineRule="auto"/>
        <w:jc w:val="left"/>
        <w:textAlignment w:val="center"/>
        <w:rPr>
          <w:color w:val="000000"/>
        </w:rPr>
      </w:pPr>
      <w:r>
        <w:rPr>
          <w:color w:val="000000"/>
        </w:rPr>
        <w:t>【19题详解】</w:t>
      </w:r>
    </w:p>
    <w:p w14:paraId="694F7BD3">
      <w:pPr>
        <w:spacing w:line="360" w:lineRule="auto"/>
        <w:jc w:val="left"/>
        <w:textAlignment w:val="center"/>
        <w:rPr>
          <w:color w:val="000000"/>
        </w:rPr>
      </w:pPr>
      <w:r>
        <w:rPr>
          <w:color w:val="000000"/>
        </w:rPr>
        <w:t>句意：西方人仍然尊重老人。</w:t>
      </w:r>
    </w:p>
    <w:p w14:paraId="05DA0D99">
      <w:pPr>
        <w:spacing w:line="360" w:lineRule="auto"/>
        <w:jc w:val="left"/>
        <w:textAlignment w:val="center"/>
        <w:rPr>
          <w:color w:val="000000"/>
        </w:rPr>
      </w:pPr>
      <w:r>
        <w:rPr>
          <w:color w:val="000000"/>
        </w:rPr>
        <w:t>still仍然；even甚至；only只有；just仅仅。根据“For holidays, families usually…at the grand-parents’ homes”可知，西方人仍然尊重老人，故选A。</w:t>
      </w:r>
    </w:p>
    <w:p w14:paraId="66EB670B">
      <w:pPr>
        <w:spacing w:line="360" w:lineRule="auto"/>
        <w:jc w:val="left"/>
        <w:textAlignment w:val="center"/>
        <w:rPr>
          <w:color w:val="000000"/>
        </w:rPr>
      </w:pPr>
      <w:r>
        <w:rPr>
          <w:color w:val="000000"/>
        </w:rPr>
        <w:t>【20题详解】</w:t>
      </w:r>
    </w:p>
    <w:p w14:paraId="26B5B326">
      <w:pPr>
        <w:spacing w:line="360" w:lineRule="auto"/>
        <w:jc w:val="left"/>
        <w:textAlignment w:val="center"/>
        <w:rPr>
          <w:color w:val="000000"/>
        </w:rPr>
      </w:pPr>
      <w:r>
        <w:rPr>
          <w:color w:val="000000"/>
        </w:rPr>
        <w:t>句意：在假期，家人通常会在祖父母的家里聚会。</w:t>
      </w:r>
    </w:p>
    <w:p w14:paraId="7C5B1CA2">
      <w:pPr>
        <w:spacing w:line="360" w:lineRule="auto"/>
        <w:jc w:val="left"/>
        <w:textAlignment w:val="center"/>
        <w:rPr>
          <w:color w:val="000000"/>
        </w:rPr>
      </w:pPr>
      <w:r>
        <w:rPr>
          <w:color w:val="000000"/>
        </w:rPr>
        <w:t>grow up成长；get off下车；make up编造；get together聚集。根据“families usually…at the grand-parents’ homes”可知，家人通常会聚在一起，故选D。</w:t>
      </w:r>
    </w:p>
    <w:p w14:paraId="5D6BF720">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AE709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第一节阅读理解</w:t>
      </w:r>
    </w:p>
    <w:p w14:paraId="691F98E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阅读下列短文，并做每篇短文后面的题，从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四个选项中，选出能回答所提问题的最佳选项，并在答题卡上将该项涂黑。</w:t>
      </w:r>
    </w:p>
    <w:p w14:paraId="4C701901">
      <w:pPr>
        <w:spacing w:line="360" w:lineRule="auto"/>
        <w:jc w:val="center"/>
        <w:textAlignment w:val="center"/>
        <w:rPr>
          <w:color w:val="000000"/>
        </w:rPr>
      </w:pPr>
    </w:p>
    <w:p w14:paraId="278868A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1AA44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is reading an advertisement in a magazine. It’s about weekend classes.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668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798E43">
            <w:pPr>
              <w:spacing w:line="360" w:lineRule="auto"/>
              <w:jc w:val="center"/>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The Learning Centre, Garden City</w:t>
            </w:r>
          </w:p>
          <w:p w14:paraId="28012147">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Weekend Classes for this month:</w:t>
            </w:r>
          </w:p>
        </w:tc>
      </w:tr>
      <w:tr w14:paraId="5344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B9AF9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Class 1. Get good grades!</w:t>
            </w:r>
          </w:p>
          <w:p w14:paraId="2839DC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Forget information and do poorly on tests? In this class learn to...</w:t>
            </w:r>
          </w:p>
          <w:p w14:paraId="752253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remember more.</w:t>
            </w:r>
          </w:p>
          <w:p w14:paraId="01712D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think quickly and read fast.</w:t>
            </w:r>
          </w:p>
          <w:p w14:paraId="5BEED2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get high scores.</w:t>
            </w:r>
          </w:p>
          <w:p w14:paraId="3CA15A5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Class 2. Find true love...today!</w:t>
            </w:r>
          </w:p>
          <w:p w14:paraId="2A4C14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shy and lonely? In this class, learn to...</w:t>
            </w:r>
          </w:p>
          <w:p w14:paraId="502E63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talk to people: start a conversation with a stranger.</w:t>
            </w:r>
          </w:p>
          <w:p w14:paraId="0DFD82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be more friendly and outgoing.</w:t>
            </w:r>
          </w:p>
          <w:p w14:paraId="6B8430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understand a person’s body language.</w:t>
            </w:r>
          </w:p>
          <w:p w14:paraId="4D64400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Class 3. You are on TV!</w:t>
            </w:r>
          </w:p>
          <w:p w14:paraId="4B609B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actors get their start in television. You can too! In this class, learn to...</w:t>
            </w:r>
          </w:p>
          <w:p w14:paraId="1C859B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act in TV ads.</w:t>
            </w:r>
          </w:p>
          <w:p w14:paraId="5CEFE2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use your voice on the radio.</w:t>
            </w:r>
          </w:p>
          <w:p w14:paraId="176AF2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get TV and radio jobs.</w:t>
            </w:r>
          </w:p>
          <w:p w14:paraId="031060D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Class 4</w:t>
            </w:r>
            <w:r>
              <w:rPr>
                <w:rFonts w:ascii="Times New Roman" w:hAnsi="Times New Roman" w:eastAsia="Times New Roman" w:cs="Times New Roman"/>
                <w:b/>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b/>
                <w:color w:val="000000"/>
              </w:rPr>
              <w:t xml:space="preserve"> See the world for free!</w:t>
            </w:r>
          </w:p>
          <w:p w14:paraId="699422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Travelling is expensive. But you can see the world for very little money! In this class, learn to...</w:t>
            </w:r>
          </w:p>
          <w:p w14:paraId="188D9E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get </w:t>
            </w:r>
            <w:r>
              <w:rPr>
                <w:rFonts w:ascii="Times New Roman" w:hAnsi="Times New Roman" w:eastAsia="Times New Roman" w:cs="Times New Roman"/>
                <w:b/>
                <w:color w:val="000000"/>
                <w:u w:val="single"/>
              </w:rPr>
              <w:t>discount</w:t>
            </w:r>
            <w:r>
              <w:rPr>
                <w:rFonts w:ascii="Times New Roman" w:hAnsi="Times New Roman" w:eastAsia="Times New Roman" w:cs="Times New Roman"/>
                <w:color w:val="000000"/>
              </w:rPr>
              <w:t xml:space="preserve"> (50%—80%) on plane tickets.</w:t>
            </w:r>
          </w:p>
          <w:p w14:paraId="0BB50A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travel with your friends for free.</w:t>
            </w:r>
          </w:p>
          <w:p w14:paraId="797294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see the world by ship</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..$1 per day! This course is also online at </w:t>
            </w:r>
            <w:r>
              <w:rPr>
                <w:rFonts w:ascii="Times New Roman" w:hAnsi="Times New Roman" w:eastAsia="Times New Roman" w:cs="Times New Roman"/>
                <w:b/>
                <w:color w:val="000000"/>
              </w:rPr>
              <w:t>www. ASRLC</w:t>
            </w:r>
            <w:r>
              <w:rPr>
                <w:rFonts w:ascii="Times New Roman" w:hAnsi="Times New Roman" w:eastAsia="Times New Roman" w:cs="Times New Roman"/>
                <w:color w:val="000000"/>
              </w:rPr>
              <w:t>.</w:t>
            </w:r>
          </w:p>
        </w:tc>
      </w:tr>
    </w:tbl>
    <w:p w14:paraId="74380AB2">
      <w:pPr>
        <w:spacing w:line="360" w:lineRule="auto"/>
        <w:jc w:val="left"/>
        <w:textAlignment w:val="center"/>
        <w:rPr>
          <w:color w:val="000000"/>
        </w:rPr>
      </w:pPr>
    </w:p>
    <w:p w14:paraId="14FF7039">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What’s the advertisement about?</w:t>
      </w:r>
    </w:p>
    <w:p w14:paraId="125B6A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Study plan.</w:t>
      </w:r>
      <w:r>
        <w:rPr>
          <w:color w:val="000000"/>
        </w:rPr>
        <w:tab/>
      </w:r>
      <w:r>
        <w:rPr>
          <w:color w:val="000000"/>
        </w:rPr>
        <w:t xml:space="preserve">B. </w:t>
      </w:r>
      <w:r>
        <w:rPr>
          <w:rFonts w:ascii="Times New Roman" w:hAnsi="Times New Roman" w:eastAsia="Times New Roman" w:cs="Times New Roman"/>
          <w:color w:val="000000"/>
        </w:rPr>
        <w:t>Weekend classes.</w:t>
      </w:r>
      <w:r>
        <w:rPr>
          <w:color w:val="000000"/>
        </w:rPr>
        <w:tab/>
      </w:r>
      <w:r>
        <w:rPr>
          <w:color w:val="000000"/>
        </w:rPr>
        <w:t xml:space="preserve">C. </w:t>
      </w:r>
      <w:r>
        <w:rPr>
          <w:rFonts w:ascii="Times New Roman" w:hAnsi="Times New Roman" w:eastAsia="Times New Roman" w:cs="Times New Roman"/>
          <w:color w:val="000000"/>
        </w:rPr>
        <w:t>Summer camp.</w:t>
      </w:r>
      <w:r>
        <w:rPr>
          <w:color w:val="000000"/>
        </w:rPr>
        <w:tab/>
      </w:r>
      <w:r>
        <w:rPr>
          <w:color w:val="000000"/>
        </w:rPr>
        <w:t xml:space="preserve">D. </w:t>
      </w:r>
      <w:r>
        <w:rPr>
          <w:rFonts w:ascii="Times New Roman" w:hAnsi="Times New Roman" w:eastAsia="Times New Roman" w:cs="Times New Roman"/>
          <w:color w:val="000000"/>
        </w:rPr>
        <w:t>Sports meeting.</w:t>
      </w:r>
    </w:p>
    <w:p w14:paraId="7D0E77A5">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How many classes are mentioned in this advertisement?</w:t>
      </w:r>
    </w:p>
    <w:p w14:paraId="0B531AF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0A057FFC">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In Class 2, what will you learn to do?</w:t>
      </w:r>
    </w:p>
    <w:p w14:paraId="692CE56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Get good grades.</w:t>
      </w:r>
      <w:r>
        <w:rPr>
          <w:color w:val="000000"/>
        </w:rPr>
        <w:tab/>
      </w:r>
      <w:r>
        <w:rPr>
          <w:color w:val="000000"/>
        </w:rPr>
        <w:t xml:space="preserve">B. </w:t>
      </w:r>
      <w:r>
        <w:rPr>
          <w:rFonts w:ascii="Times New Roman" w:hAnsi="Times New Roman" w:eastAsia="Times New Roman" w:cs="Times New Roman"/>
          <w:color w:val="000000"/>
        </w:rPr>
        <w:t>Get TV and radio jobs.</w:t>
      </w:r>
    </w:p>
    <w:p w14:paraId="3DB2505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 more friendly and outgoing.</w:t>
      </w:r>
      <w:r>
        <w:rPr>
          <w:color w:val="000000"/>
        </w:rPr>
        <w:tab/>
      </w:r>
      <w:r>
        <w:rPr>
          <w:color w:val="000000"/>
        </w:rPr>
        <w:t xml:space="preserve">D. </w:t>
      </w:r>
      <w:r>
        <w:rPr>
          <w:rFonts w:ascii="Times New Roman" w:hAnsi="Times New Roman" w:eastAsia="Times New Roman" w:cs="Times New Roman"/>
          <w:color w:val="000000"/>
        </w:rPr>
        <w:t>Travel with your friends for free.</w:t>
      </w:r>
    </w:p>
    <w:p w14:paraId="43ABF5B4">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In which class can you take online courses?</w:t>
      </w:r>
    </w:p>
    <w:p w14:paraId="6A56672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Class 1.</w:t>
      </w:r>
      <w:r>
        <w:rPr>
          <w:color w:val="000000"/>
        </w:rPr>
        <w:tab/>
      </w:r>
      <w:r>
        <w:rPr>
          <w:color w:val="000000"/>
        </w:rPr>
        <w:t xml:space="preserve">B. </w:t>
      </w:r>
      <w:r>
        <w:rPr>
          <w:rFonts w:ascii="Times New Roman" w:hAnsi="Times New Roman" w:eastAsia="Times New Roman" w:cs="Times New Roman"/>
          <w:color w:val="000000"/>
        </w:rPr>
        <w:t>Class 2.</w:t>
      </w:r>
      <w:r>
        <w:rPr>
          <w:color w:val="000000"/>
        </w:rPr>
        <w:tab/>
      </w:r>
      <w:r>
        <w:rPr>
          <w:color w:val="000000"/>
        </w:rPr>
        <w:t xml:space="preserve">C. </w:t>
      </w:r>
      <w:r>
        <w:rPr>
          <w:rFonts w:ascii="Times New Roman" w:hAnsi="Times New Roman" w:eastAsia="Times New Roman" w:cs="Times New Roman"/>
          <w:color w:val="000000"/>
        </w:rPr>
        <w:t>Class 3.</w:t>
      </w:r>
      <w:r>
        <w:rPr>
          <w:color w:val="000000"/>
        </w:rPr>
        <w:tab/>
      </w:r>
      <w:r>
        <w:rPr>
          <w:color w:val="000000"/>
        </w:rPr>
        <w:t xml:space="preserve">D. </w:t>
      </w:r>
      <w:r>
        <w:rPr>
          <w:rFonts w:ascii="Times New Roman" w:hAnsi="Times New Roman" w:eastAsia="Times New Roman" w:cs="Times New Roman"/>
          <w:color w:val="000000"/>
        </w:rPr>
        <w:t>Class 4.</w:t>
      </w:r>
    </w:p>
    <w:p w14:paraId="551264FE">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What does the underlined word “discount” in Class 4 mean?</w:t>
      </w:r>
    </w:p>
    <w:p w14:paraId="3DBA0B0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折扣</w:t>
      </w:r>
      <w:r>
        <w:rPr>
          <w:color w:val="000000"/>
        </w:rPr>
        <w:tab/>
      </w:r>
      <w:r>
        <w:rPr>
          <w:color w:val="000000"/>
        </w:rPr>
        <w:t xml:space="preserve">B. </w:t>
      </w:r>
      <w:r>
        <w:rPr>
          <w:rFonts w:ascii="宋体" w:hAnsi="宋体" w:eastAsia="宋体" w:cs="宋体"/>
          <w:color w:val="000000"/>
        </w:rPr>
        <w:t>免费</w:t>
      </w:r>
      <w:r>
        <w:rPr>
          <w:color w:val="000000"/>
        </w:rPr>
        <w:tab/>
      </w:r>
      <w:r>
        <w:rPr>
          <w:color w:val="000000"/>
        </w:rPr>
        <w:t xml:space="preserve">C. </w:t>
      </w:r>
      <w:r>
        <w:rPr>
          <w:rFonts w:ascii="宋体" w:hAnsi="宋体" w:eastAsia="宋体" w:cs="宋体"/>
          <w:color w:val="000000"/>
        </w:rPr>
        <w:t>礼品</w:t>
      </w:r>
      <w:r>
        <w:rPr>
          <w:color w:val="000000"/>
        </w:rPr>
        <w:tab/>
      </w:r>
      <w:r>
        <w:rPr>
          <w:color w:val="000000"/>
        </w:rPr>
        <w:t xml:space="preserve">D. </w:t>
      </w:r>
      <w:r>
        <w:rPr>
          <w:rFonts w:ascii="宋体" w:hAnsi="宋体" w:eastAsia="宋体" w:cs="宋体"/>
          <w:color w:val="000000"/>
        </w:rPr>
        <w:t>退款</w:t>
      </w:r>
    </w:p>
    <w:p w14:paraId="238FE0DD">
      <w:pPr>
        <w:spacing w:line="360" w:lineRule="auto"/>
        <w:textAlignment w:val="center"/>
        <w:rPr>
          <w:color w:val="000000"/>
        </w:rPr>
      </w:pPr>
      <w:r>
        <w:rPr>
          <w:color w:val="2E75B6"/>
        </w:rPr>
        <w:t>【答案】</w:t>
      </w:r>
      <w:r>
        <w:rPr>
          <w:color w:val="000000"/>
        </w:rPr>
        <w:t>21. B    22. C    23. C    24. D    25. A</w:t>
      </w:r>
    </w:p>
    <w:p w14:paraId="4338FEE8">
      <w:pPr>
        <w:spacing w:line="360" w:lineRule="auto"/>
        <w:textAlignment w:val="center"/>
        <w:rPr>
          <w:color w:val="000000"/>
        </w:rPr>
      </w:pPr>
      <w:r>
        <w:rPr>
          <w:color w:val="2E75B6"/>
        </w:rPr>
        <w:t>【解析】</w:t>
      </w:r>
    </w:p>
    <w:p w14:paraId="4CB0821D">
      <w:pPr>
        <w:spacing w:line="360" w:lineRule="auto"/>
        <w:jc w:val="left"/>
        <w:textAlignment w:val="center"/>
        <w:rPr>
          <w:color w:val="000000"/>
        </w:rPr>
      </w:pPr>
      <w:r>
        <w:rPr>
          <w:color w:val="000000"/>
        </w:rPr>
        <w:t>【导语】本文是一篇应用文，介绍杂志上关于周末课程的信息。</w:t>
      </w:r>
    </w:p>
    <w:p w14:paraId="06651B48">
      <w:pPr>
        <w:spacing w:line="360" w:lineRule="auto"/>
        <w:jc w:val="left"/>
        <w:textAlignment w:val="center"/>
        <w:rPr>
          <w:color w:val="000000"/>
        </w:rPr>
      </w:pPr>
      <w:r>
        <w:rPr>
          <w:color w:val="000000"/>
        </w:rPr>
        <w:t>【21题详解】</w:t>
      </w:r>
    </w:p>
    <w:p w14:paraId="511BA0B7">
      <w:pPr>
        <w:spacing w:line="360" w:lineRule="auto"/>
        <w:jc w:val="left"/>
        <w:textAlignment w:val="center"/>
        <w:rPr>
          <w:color w:val="000000"/>
        </w:rPr>
      </w:pPr>
      <w:r>
        <w:rPr>
          <w:color w:val="000000"/>
        </w:rPr>
        <w:t>细节理解题。根据“It’s about weekend classes.”可知，是关于周末课程的。 故选B。</w:t>
      </w:r>
    </w:p>
    <w:p w14:paraId="028A6515">
      <w:pPr>
        <w:spacing w:line="360" w:lineRule="auto"/>
        <w:jc w:val="left"/>
        <w:textAlignment w:val="center"/>
        <w:rPr>
          <w:color w:val="000000"/>
        </w:rPr>
      </w:pPr>
      <w:r>
        <w:rPr>
          <w:color w:val="000000"/>
        </w:rPr>
        <w:t>【22题详解】</w:t>
      </w:r>
    </w:p>
    <w:p w14:paraId="306F066D">
      <w:pPr>
        <w:spacing w:line="360" w:lineRule="auto"/>
        <w:jc w:val="left"/>
        <w:textAlignment w:val="center"/>
        <w:rPr>
          <w:color w:val="000000"/>
        </w:rPr>
      </w:pPr>
      <w:r>
        <w:rPr>
          <w:color w:val="000000"/>
        </w:rPr>
        <w:t>细节理解题。根据“Class 4”可知，有四种课程，故选C。</w:t>
      </w:r>
    </w:p>
    <w:p w14:paraId="65278BFB">
      <w:pPr>
        <w:spacing w:line="360" w:lineRule="auto"/>
        <w:jc w:val="left"/>
        <w:textAlignment w:val="center"/>
        <w:rPr>
          <w:color w:val="000000"/>
        </w:rPr>
      </w:pPr>
      <w:r>
        <w:rPr>
          <w:color w:val="000000"/>
        </w:rPr>
        <w:t>【23题详解】</w:t>
      </w:r>
    </w:p>
    <w:p w14:paraId="3E53B0D1">
      <w:pPr>
        <w:spacing w:line="360" w:lineRule="auto"/>
        <w:jc w:val="left"/>
        <w:textAlignment w:val="center"/>
        <w:rPr>
          <w:color w:val="000000"/>
        </w:rPr>
      </w:pPr>
      <w:r>
        <w:rPr>
          <w:color w:val="000000"/>
        </w:rPr>
        <w:t>细节理解题。根据“be more friendly and outgoing.”可知，在课程2中可以学到变得更友好和外向。故选C。</w:t>
      </w:r>
    </w:p>
    <w:p w14:paraId="432D82E3">
      <w:pPr>
        <w:spacing w:line="360" w:lineRule="auto"/>
        <w:jc w:val="left"/>
        <w:textAlignment w:val="center"/>
        <w:rPr>
          <w:color w:val="000000"/>
        </w:rPr>
      </w:pPr>
      <w:r>
        <w:rPr>
          <w:color w:val="000000"/>
        </w:rPr>
        <w:t>【24题详解】</w:t>
      </w:r>
    </w:p>
    <w:p w14:paraId="7DC69114">
      <w:pPr>
        <w:spacing w:line="360" w:lineRule="auto"/>
        <w:jc w:val="left"/>
        <w:textAlignment w:val="center"/>
        <w:rPr>
          <w:color w:val="000000"/>
        </w:rPr>
      </w:pPr>
      <w:r>
        <w:rPr>
          <w:color w:val="000000"/>
        </w:rPr>
        <w:t>细节理解题。根据“This course is also online at www. ASRLC.”可知，Class 4可以上网课，故选D。</w:t>
      </w:r>
    </w:p>
    <w:p w14:paraId="174978BB">
      <w:pPr>
        <w:spacing w:line="360" w:lineRule="auto"/>
        <w:jc w:val="left"/>
        <w:textAlignment w:val="center"/>
        <w:rPr>
          <w:color w:val="000000"/>
        </w:rPr>
      </w:pPr>
      <w:r>
        <w:rPr>
          <w:color w:val="000000"/>
        </w:rPr>
        <w:t>【25题详解】</w:t>
      </w:r>
    </w:p>
    <w:p w14:paraId="1B1AD46F">
      <w:pPr>
        <w:spacing w:line="360" w:lineRule="auto"/>
        <w:jc w:val="left"/>
        <w:textAlignment w:val="center"/>
        <w:rPr>
          <w:color w:val="000000"/>
        </w:rPr>
      </w:pPr>
      <w:r>
        <w:rPr>
          <w:color w:val="000000"/>
        </w:rPr>
        <w:t>词句猜测题。根据“get discount (50%—80%) on plane tickets”可知，有50%—80%的折扣，所以discount的意思是“折扣”，故选A。</w:t>
      </w:r>
    </w:p>
    <w:p w14:paraId="0A06930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406B9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Lucy Brown, aged 12, puts smiles on the faces of kids and keeps them very warm too. She sews (</w:t>
      </w:r>
      <w:r>
        <w:rPr>
          <w:rFonts w:ascii="宋体" w:hAnsi="宋体" w:eastAsia="宋体" w:cs="宋体"/>
          <w:color w:val="000000"/>
        </w:rPr>
        <w:t>缝纫</w:t>
      </w:r>
      <w:r>
        <w:rPr>
          <w:rFonts w:ascii="Times New Roman" w:hAnsi="Times New Roman" w:eastAsia="Times New Roman" w:cs="Times New Roman"/>
          <w:color w:val="000000"/>
        </w:rPr>
        <w:t>) blankets (</w:t>
      </w:r>
      <w:r>
        <w:rPr>
          <w:rFonts w:ascii="宋体" w:hAnsi="宋体" w:eastAsia="宋体" w:cs="宋体"/>
          <w:color w:val="000000"/>
        </w:rPr>
        <w:t>毯子</w:t>
      </w:r>
      <w:r>
        <w:rPr>
          <w:rFonts w:ascii="Times New Roman" w:hAnsi="Times New Roman" w:eastAsia="Times New Roman" w:cs="Times New Roman"/>
          <w:color w:val="000000"/>
        </w:rPr>
        <w:t>) for children who are dealing with challenges such as being sick, feeling unhappy, or losing a family member.</w:t>
      </w:r>
    </w:p>
    <w:p w14:paraId="72DF4E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Lucy got the idea four years ago. She had just learned to sew and made a blanket as a gift for her friend’s birthday. “She loved it,” Lucy says. “So, I thought maybe other kids might need that kind of love.”</w:t>
      </w:r>
    </w:p>
    <w:p w14:paraId="52C752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 mom posted (</w:t>
      </w:r>
      <w:r>
        <w:rPr>
          <w:rFonts w:ascii="宋体" w:hAnsi="宋体" w:eastAsia="宋体" w:cs="宋体"/>
          <w:color w:val="000000"/>
        </w:rPr>
        <w:t>发布</w:t>
      </w:r>
      <w:r>
        <w:rPr>
          <w:rFonts w:ascii="Times New Roman" w:hAnsi="Times New Roman" w:eastAsia="Times New Roman" w:cs="Times New Roman"/>
          <w:color w:val="000000"/>
        </w:rPr>
        <w:t>) on the Internet that Lucy wanted to make a blanket for someone who needed care. They collected the kids’ suggestions. When 20 suggestions came, Lucy didn’t just choose one. She met all of their needs! She has already made more than 800 blankets for kids in countries.</w:t>
      </w:r>
    </w:p>
    <w:p w14:paraId="47F9AA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 favorite part is learning about each child. “I love hearing their stories and getting to know them,” she says. She tries to design styles according to the children’s interests.</w:t>
      </w:r>
    </w:p>
    <w:p w14:paraId="04B8AA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each of the blanket, Lucy adds a hand-sewn (</w:t>
      </w:r>
      <w:r>
        <w:rPr>
          <w:rFonts w:ascii="宋体" w:hAnsi="宋体" w:eastAsia="宋体" w:cs="宋体"/>
          <w:color w:val="000000"/>
        </w:rPr>
        <w:t>手工缝制的</w:t>
      </w:r>
      <w:r>
        <w:rPr>
          <w:rFonts w:ascii="Times New Roman" w:hAnsi="Times New Roman" w:eastAsia="Times New Roman" w:cs="Times New Roman"/>
          <w:color w:val="000000"/>
        </w:rPr>
        <w:t>) heart. “That’s to let anyone who gets the blanket know they are loved,” she says.</w:t>
      </w:r>
    </w:p>
    <w:p w14:paraId="45BD61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kids who receive a blanket keep in touch with Lucy. She now has friends all over the world. “I love knowing that I can make a difference.” Lucy says. “Everyone can do something. Even the smallest act of kindness can change lives.”</w:t>
      </w:r>
    </w:p>
    <w:p w14:paraId="795EFD1F">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When did Lucy get the idea to sew blankets for other kids?</w:t>
      </w:r>
    </w:p>
    <w:p w14:paraId="50E5ACF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 the age of 4.</w:t>
      </w:r>
      <w:r>
        <w:rPr>
          <w:color w:val="000000"/>
        </w:rPr>
        <w:tab/>
      </w:r>
      <w:r>
        <w:rPr>
          <w:color w:val="000000"/>
        </w:rPr>
        <w:t xml:space="preserve">B. </w:t>
      </w:r>
      <w:r>
        <w:rPr>
          <w:rFonts w:ascii="Times New Roman" w:hAnsi="Times New Roman" w:eastAsia="Times New Roman" w:cs="Times New Roman"/>
          <w:color w:val="000000"/>
        </w:rPr>
        <w:t>At the age of 8.</w:t>
      </w:r>
    </w:p>
    <w:p w14:paraId="646C5CA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At the age of 12.</w:t>
      </w:r>
      <w:r>
        <w:rPr>
          <w:color w:val="000000"/>
        </w:rPr>
        <w:tab/>
      </w:r>
      <w:r>
        <w:rPr>
          <w:color w:val="000000"/>
        </w:rPr>
        <w:t xml:space="preserve">D. </w:t>
      </w:r>
      <w:r>
        <w:rPr>
          <w:rFonts w:ascii="Times New Roman" w:hAnsi="Times New Roman" w:eastAsia="Times New Roman" w:cs="Times New Roman"/>
          <w:color w:val="000000"/>
        </w:rPr>
        <w:t>At the age of 20.</w:t>
      </w:r>
    </w:p>
    <w:p w14:paraId="732610D2">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Who made the kids know Lucy’s idea?</w:t>
      </w:r>
    </w:p>
    <w:p w14:paraId="6E97C67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 mother.</w:t>
      </w:r>
      <w:r>
        <w:rPr>
          <w:color w:val="000000"/>
        </w:rPr>
        <w:tab/>
      </w:r>
      <w:r>
        <w:rPr>
          <w:color w:val="000000"/>
        </w:rPr>
        <w:t xml:space="preserve">B. </w:t>
      </w:r>
      <w:r>
        <w:rPr>
          <w:rFonts w:ascii="Times New Roman" w:hAnsi="Times New Roman" w:eastAsia="Times New Roman" w:cs="Times New Roman"/>
          <w:color w:val="000000"/>
        </w:rPr>
        <w:t>Her friend.</w:t>
      </w:r>
      <w:r>
        <w:rPr>
          <w:color w:val="000000"/>
        </w:rPr>
        <w:tab/>
      </w:r>
      <w:r>
        <w:rPr>
          <w:color w:val="000000"/>
        </w:rPr>
        <w:t xml:space="preserve">C. </w:t>
      </w:r>
      <w:r>
        <w:rPr>
          <w:rFonts w:ascii="Times New Roman" w:hAnsi="Times New Roman" w:eastAsia="Times New Roman" w:cs="Times New Roman"/>
          <w:color w:val="000000"/>
        </w:rPr>
        <w:t>Her friend’s mother.</w:t>
      </w:r>
      <w:r>
        <w:rPr>
          <w:color w:val="000000"/>
        </w:rPr>
        <w:tab/>
      </w:r>
      <w:r>
        <w:rPr>
          <w:color w:val="000000"/>
        </w:rPr>
        <w:t xml:space="preserve">D. </w:t>
      </w:r>
      <w:r>
        <w:rPr>
          <w:rFonts w:ascii="Times New Roman" w:hAnsi="Times New Roman" w:eastAsia="Times New Roman" w:cs="Times New Roman"/>
          <w:color w:val="000000"/>
        </w:rPr>
        <w:t>Her machine.</w:t>
      </w:r>
    </w:p>
    <w:p w14:paraId="0967DDF4">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Why does Lucy add a hand-sewn heart on each of the blanket?</w:t>
      </w:r>
    </w:p>
    <w:p w14:paraId="4915C62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all the kids like hearts.</w:t>
      </w:r>
    </w:p>
    <w:p w14:paraId="1BBB758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her mother wants her to do it.</w:t>
      </w:r>
    </w:p>
    <w:p w14:paraId="626D013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she wants to make the blanket more beautiful.</w:t>
      </w:r>
    </w:p>
    <w:p w14:paraId="265105E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she wants to let the kids know they are loved.</w:t>
      </w:r>
    </w:p>
    <w:p w14:paraId="26E26B85">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Which of the following can best describe Lucy?</w:t>
      </w:r>
    </w:p>
    <w:p w14:paraId="375F826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Brave and clever.</w:t>
      </w:r>
      <w:r>
        <w:rPr>
          <w:color w:val="000000"/>
        </w:rPr>
        <w:tab/>
      </w:r>
      <w:r>
        <w:rPr>
          <w:color w:val="000000"/>
        </w:rPr>
        <w:t xml:space="preserve">B. </w:t>
      </w:r>
      <w:r>
        <w:rPr>
          <w:rFonts w:ascii="Times New Roman" w:hAnsi="Times New Roman" w:eastAsia="Times New Roman" w:cs="Times New Roman"/>
          <w:color w:val="000000"/>
        </w:rPr>
        <w:t>Beautiful and quiet.</w:t>
      </w:r>
    </w:p>
    <w:p w14:paraId="5CB0003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Kind and caring.</w:t>
      </w:r>
      <w:r>
        <w:rPr>
          <w:color w:val="000000"/>
        </w:rPr>
        <w:tab/>
      </w:r>
      <w:r>
        <w:rPr>
          <w:color w:val="000000"/>
        </w:rPr>
        <w:t xml:space="preserve">D. </w:t>
      </w:r>
      <w:r>
        <w:rPr>
          <w:rFonts w:ascii="Times New Roman" w:hAnsi="Times New Roman" w:eastAsia="Times New Roman" w:cs="Times New Roman"/>
          <w:color w:val="000000"/>
        </w:rPr>
        <w:t>Honest and polite.</w:t>
      </w:r>
    </w:p>
    <w:p w14:paraId="097B15C0">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What can be the best title of the passage?</w:t>
      </w:r>
    </w:p>
    <w:p w14:paraId="0D41C32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Small Action, Big Love</w:t>
      </w:r>
      <w:r>
        <w:rPr>
          <w:color w:val="000000"/>
        </w:rPr>
        <w:tab/>
      </w:r>
      <w:r>
        <w:rPr>
          <w:color w:val="000000"/>
        </w:rPr>
        <w:t xml:space="preserve">B. </w:t>
      </w:r>
      <w:r>
        <w:rPr>
          <w:rFonts w:ascii="Times New Roman" w:hAnsi="Times New Roman" w:eastAsia="Times New Roman" w:cs="Times New Roman"/>
          <w:color w:val="000000"/>
        </w:rPr>
        <w:t>Giving and Taking</w:t>
      </w:r>
    </w:p>
    <w:p w14:paraId="6CADF6B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Mother and Daughter</w:t>
      </w:r>
      <w:r>
        <w:rPr>
          <w:color w:val="000000"/>
        </w:rPr>
        <w:tab/>
      </w:r>
      <w:r>
        <w:rPr>
          <w:color w:val="000000"/>
        </w:rPr>
        <w:t xml:space="preserve">D. </w:t>
      </w:r>
      <w:r>
        <w:rPr>
          <w:rFonts w:ascii="Times New Roman" w:hAnsi="Times New Roman" w:eastAsia="Times New Roman" w:cs="Times New Roman"/>
          <w:color w:val="000000"/>
        </w:rPr>
        <w:t>Blankets and Lives</w:t>
      </w:r>
    </w:p>
    <w:p w14:paraId="70BCC583">
      <w:pPr>
        <w:spacing w:line="360" w:lineRule="auto"/>
        <w:textAlignment w:val="center"/>
        <w:rPr>
          <w:color w:val="000000"/>
        </w:rPr>
      </w:pPr>
      <w:r>
        <w:rPr>
          <w:color w:val="2E75B6"/>
        </w:rPr>
        <w:t>【答案】</w:t>
      </w:r>
      <w:r>
        <w:rPr>
          <w:color w:val="000000"/>
        </w:rPr>
        <w:t>26. B    27. A    28. D    29. C    30. A</w:t>
      </w:r>
    </w:p>
    <w:p w14:paraId="534A7B31">
      <w:pPr>
        <w:spacing w:line="360" w:lineRule="auto"/>
        <w:textAlignment w:val="center"/>
        <w:rPr>
          <w:color w:val="000000"/>
        </w:rPr>
      </w:pPr>
      <w:r>
        <w:rPr>
          <w:color w:val="2E75B6"/>
        </w:rPr>
        <w:t>【解析】</w:t>
      </w:r>
    </w:p>
    <w:p w14:paraId="104E9039">
      <w:pPr>
        <w:spacing w:line="360" w:lineRule="auto"/>
        <w:jc w:val="left"/>
        <w:textAlignment w:val="center"/>
        <w:rPr>
          <w:color w:val="000000"/>
        </w:rPr>
      </w:pPr>
      <w:r>
        <w:rPr>
          <w:color w:val="000000"/>
        </w:rPr>
        <w:t>【导语】本文主要讲述了Lucy为那些生病、感到孤独、失去家人或成绩不佳的孩子缝毯子的善行义举。</w:t>
      </w:r>
    </w:p>
    <w:p w14:paraId="6C3892C8">
      <w:pPr>
        <w:spacing w:line="360" w:lineRule="auto"/>
        <w:jc w:val="left"/>
        <w:textAlignment w:val="center"/>
        <w:rPr>
          <w:color w:val="000000"/>
        </w:rPr>
      </w:pPr>
      <w:r>
        <w:rPr>
          <w:color w:val="000000"/>
        </w:rPr>
        <w:t>【26题详解】</w:t>
      </w:r>
    </w:p>
    <w:p w14:paraId="4343C59B">
      <w:pPr>
        <w:spacing w:line="360" w:lineRule="auto"/>
        <w:jc w:val="left"/>
        <w:textAlignment w:val="center"/>
        <w:rPr>
          <w:color w:val="000000"/>
        </w:rPr>
      </w:pPr>
      <w:r>
        <w:rPr>
          <w:color w:val="000000"/>
        </w:rPr>
        <w:t>细节理解题。根据“Lucy Brown, aged 12”和“Lucy got the idea four years ago.”可知，Lucy八岁时有这个想法，故选B。</w:t>
      </w:r>
    </w:p>
    <w:p w14:paraId="47BC338B">
      <w:pPr>
        <w:spacing w:line="360" w:lineRule="auto"/>
        <w:jc w:val="left"/>
        <w:textAlignment w:val="center"/>
        <w:rPr>
          <w:color w:val="000000"/>
        </w:rPr>
      </w:pPr>
      <w:r>
        <w:rPr>
          <w:color w:val="000000"/>
        </w:rPr>
        <w:t>【27题详解】</w:t>
      </w:r>
    </w:p>
    <w:p w14:paraId="7F596642">
      <w:pPr>
        <w:spacing w:line="360" w:lineRule="auto"/>
        <w:jc w:val="left"/>
        <w:textAlignment w:val="center"/>
        <w:rPr>
          <w:color w:val="000000"/>
        </w:rPr>
      </w:pPr>
      <w:r>
        <w:rPr>
          <w:color w:val="000000"/>
        </w:rPr>
        <w:t>细节理解题。根据“Her mom posted (发布) on the Internet”可知，她妈妈发在网上，故选A。</w:t>
      </w:r>
    </w:p>
    <w:p w14:paraId="2A94ED8C">
      <w:pPr>
        <w:spacing w:line="360" w:lineRule="auto"/>
        <w:jc w:val="left"/>
        <w:textAlignment w:val="center"/>
        <w:rPr>
          <w:color w:val="000000"/>
        </w:rPr>
      </w:pPr>
      <w:r>
        <w:rPr>
          <w:color w:val="000000"/>
        </w:rPr>
        <w:t>【28题详解】</w:t>
      </w:r>
    </w:p>
    <w:p w14:paraId="4B131067">
      <w:pPr>
        <w:spacing w:line="360" w:lineRule="auto"/>
        <w:jc w:val="left"/>
        <w:textAlignment w:val="center"/>
        <w:rPr>
          <w:color w:val="000000"/>
        </w:rPr>
      </w:pPr>
      <w:r>
        <w:rPr>
          <w:color w:val="000000"/>
        </w:rPr>
        <w:t>细节理解题。根据“That’s to let anyone who gets the blanket know they are loved”可知，缝制爱心是为了让得到毯子的人知道他们是被爱的，故选D。</w:t>
      </w:r>
    </w:p>
    <w:p w14:paraId="05CD03E4">
      <w:pPr>
        <w:spacing w:line="360" w:lineRule="auto"/>
        <w:jc w:val="left"/>
        <w:textAlignment w:val="center"/>
        <w:rPr>
          <w:color w:val="000000"/>
        </w:rPr>
      </w:pPr>
      <w:r>
        <w:rPr>
          <w:color w:val="000000"/>
        </w:rPr>
        <w:t>【29题详解】</w:t>
      </w:r>
    </w:p>
    <w:p w14:paraId="620F021A">
      <w:pPr>
        <w:spacing w:line="360" w:lineRule="auto"/>
        <w:jc w:val="left"/>
        <w:textAlignment w:val="center"/>
        <w:rPr>
          <w:color w:val="000000"/>
        </w:rPr>
      </w:pPr>
      <w:r>
        <w:rPr>
          <w:color w:val="000000"/>
        </w:rPr>
        <w:t>推理判断题。根据“Lucy Brown, aged 12, puts smiles on the faces of kids and keeps them very warm too.”和“Everyone can do something. Even the smallest act of kindness can change lives.”可知，Lucy是一个善良又体贴的女孩，故选C。</w:t>
      </w:r>
    </w:p>
    <w:p w14:paraId="444ECBAA">
      <w:pPr>
        <w:spacing w:line="360" w:lineRule="auto"/>
        <w:jc w:val="left"/>
        <w:textAlignment w:val="center"/>
        <w:rPr>
          <w:color w:val="000000"/>
        </w:rPr>
      </w:pPr>
      <w:r>
        <w:rPr>
          <w:color w:val="000000"/>
        </w:rPr>
        <w:t>【30题详解】</w:t>
      </w:r>
    </w:p>
    <w:p w14:paraId="122D5E8C">
      <w:pPr>
        <w:spacing w:line="360" w:lineRule="auto"/>
        <w:jc w:val="left"/>
        <w:textAlignment w:val="center"/>
        <w:rPr>
          <w:color w:val="000000"/>
        </w:rPr>
      </w:pPr>
      <w:r>
        <w:rPr>
          <w:color w:val="000000"/>
        </w:rPr>
        <w:t>最佳标题题。本文主要讲述了Lucy为那些生病、感到孤独、失去家人或成绩不佳的孩子缝毯子的善行义举。结合“Even the smallest act of kindness can change lives.”可知，即使是最小的善举也能改变生活，故选A。</w:t>
      </w:r>
    </w:p>
    <w:p w14:paraId="3B71332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137F71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Sharing the Long Journey</w:t>
      </w:r>
    </w:p>
    <w:p w14:paraId="31EABEAA">
      <w:pPr>
        <w:spacing w:line="360" w:lineRule="auto"/>
        <w:jc w:val="left"/>
        <w:textAlignment w:val="center"/>
        <w:rPr>
          <w:color w:val="000000"/>
        </w:rPr>
      </w:pPr>
      <w:r>
        <w:rPr>
          <w:color w:val="000000"/>
        </w:rPr>
        <w:drawing>
          <wp:inline distT="0" distB="0" distL="114300" distR="114300">
            <wp:extent cx="4619625" cy="952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19625" cy="952500"/>
                    </a:xfrm>
                    <a:prstGeom prst="rect">
                      <a:avLst/>
                    </a:prstGeom>
                  </pic:spPr>
                </pic:pic>
              </a:graphicData>
            </a:graphic>
          </wp:inline>
        </w:drawing>
      </w:r>
    </w:p>
    <w:p w14:paraId="781222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six-month stay for Chinese astronauts in the Tiangong space station has just ended. Before they returned to the earth, they faced one last test—returning home safely. What had they done before they left the station?</w:t>
      </w:r>
    </w:p>
    <w:p w14:paraId="4E5475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go home after a long journey, you have to pack up. Besides their personal things, astronauts also need to bring home experimental data and samples (</w:t>
      </w:r>
      <w:r>
        <w:rPr>
          <w:rFonts w:ascii="宋体" w:hAnsi="宋体" w:eastAsia="宋体" w:cs="宋体"/>
          <w:color w:val="000000"/>
        </w:rPr>
        <w:t>资料和样品</w:t>
      </w:r>
      <w:r>
        <w:rPr>
          <w:rFonts w:ascii="Times New Roman" w:hAnsi="Times New Roman" w:eastAsia="Times New Roman" w:cs="Times New Roman"/>
          <w:color w:val="000000"/>
        </w:rPr>
        <w:t>) for further research on Earth.</w:t>
      </w:r>
    </w:p>
    <w:p w14:paraId="3F81D7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three astronauts also needed to clean “the house”. They must collect leftover food and the waste. The waste was put into the orbital module (</w:t>
      </w:r>
      <w:r>
        <w:rPr>
          <w:rFonts w:ascii="宋体" w:hAnsi="宋体" w:eastAsia="宋体" w:cs="宋体"/>
          <w:color w:val="000000"/>
        </w:rPr>
        <w:t>轨道舱</w:t>
      </w:r>
      <w:r>
        <w:rPr>
          <w:rFonts w:ascii="Times New Roman" w:hAnsi="Times New Roman" w:eastAsia="Times New Roman" w:cs="Times New Roman"/>
          <w:color w:val="000000"/>
        </w:rPr>
        <w:t>). It burned up as it enters Earth’satmosphere (</w:t>
      </w:r>
      <w:r>
        <w:rPr>
          <w:rFonts w:ascii="宋体" w:hAnsi="宋体" w:eastAsia="宋体" w:cs="宋体"/>
          <w:color w:val="000000"/>
        </w:rPr>
        <w:t>大气层</w:t>
      </w:r>
      <w:r>
        <w:rPr>
          <w:rFonts w:ascii="Times New Roman" w:hAnsi="Times New Roman" w:eastAsia="Times New Roman" w:cs="Times New Roman"/>
          <w:color w:val="000000"/>
        </w:rPr>
        <w:t>).</w:t>
      </w:r>
    </w:p>
    <w:p w14:paraId="520C06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astronauts must also put equipment (</w:t>
      </w:r>
      <w:r>
        <w:rPr>
          <w:rFonts w:ascii="宋体" w:hAnsi="宋体" w:eastAsia="宋体" w:cs="宋体"/>
          <w:color w:val="000000"/>
        </w:rPr>
        <w:t>设备</w:t>
      </w:r>
      <w:r>
        <w:rPr>
          <w:rFonts w:ascii="Times New Roman" w:hAnsi="Times New Roman" w:eastAsia="Times New Roman" w:cs="Times New Roman"/>
          <w:color w:val="000000"/>
        </w:rPr>
        <w:t>) back in place. They needed to make sure that things like gym equipment are fixed to the walls for safety.</w:t>
      </w:r>
    </w:p>
    <w:p w14:paraId="74CE72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Astronauts experience microgravity (</w:t>
      </w:r>
      <w:r>
        <w:rPr>
          <w:rFonts w:ascii="宋体" w:hAnsi="宋体" w:eastAsia="宋体" w:cs="宋体"/>
          <w:color w:val="000000"/>
        </w:rPr>
        <w:t>微重力</w:t>
      </w:r>
      <w:r>
        <w:rPr>
          <w:rFonts w:ascii="Times New Roman" w:hAnsi="Times New Roman" w:eastAsia="Times New Roman" w:cs="Times New Roman"/>
          <w:color w:val="000000"/>
        </w:rPr>
        <w:t xml:space="preserve">) for long periods of time. This affects their bodies. The three astronauts did physical exercises to keep strong. Experts made exercise plans for each of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to land safely.</w:t>
      </w:r>
    </w:p>
    <w:p w14:paraId="5921D6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Tiangong space station will be completed before the end of this year. Other astronauts will be sent there for further tasks.</w:t>
      </w:r>
    </w:p>
    <w:p w14:paraId="6C47FAA3">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How long did the three Chinese astronauts stay in the space station?</w:t>
      </w:r>
    </w:p>
    <w:p w14:paraId="5A3C95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Six months.</w:t>
      </w:r>
      <w:r>
        <w:rPr>
          <w:color w:val="000000"/>
        </w:rPr>
        <w:tab/>
      </w:r>
      <w:r>
        <w:rPr>
          <w:color w:val="000000"/>
        </w:rPr>
        <w:t xml:space="preserve">B. </w:t>
      </w:r>
      <w:r>
        <w:rPr>
          <w:rFonts w:ascii="Times New Roman" w:hAnsi="Times New Roman" w:eastAsia="Times New Roman" w:cs="Times New Roman"/>
          <w:color w:val="000000"/>
        </w:rPr>
        <w:t>Seven months.</w:t>
      </w:r>
      <w:r>
        <w:rPr>
          <w:color w:val="000000"/>
        </w:rPr>
        <w:tab/>
      </w:r>
      <w:r>
        <w:rPr>
          <w:color w:val="000000"/>
        </w:rPr>
        <w:t xml:space="preserve">C. </w:t>
      </w:r>
      <w:r>
        <w:rPr>
          <w:rFonts w:ascii="Times New Roman" w:hAnsi="Times New Roman" w:eastAsia="Times New Roman" w:cs="Times New Roman"/>
          <w:color w:val="000000"/>
        </w:rPr>
        <w:t>Eleven months.</w:t>
      </w:r>
      <w:r>
        <w:rPr>
          <w:color w:val="000000"/>
        </w:rPr>
        <w:tab/>
      </w:r>
      <w:r>
        <w:rPr>
          <w:color w:val="000000"/>
        </w:rPr>
        <w:t xml:space="preserve">D. </w:t>
      </w:r>
      <w:r>
        <w:rPr>
          <w:rFonts w:ascii="Times New Roman" w:hAnsi="Times New Roman" w:eastAsia="Times New Roman" w:cs="Times New Roman"/>
          <w:color w:val="000000"/>
        </w:rPr>
        <w:t>One year.</w:t>
      </w:r>
    </w:p>
    <w:p w14:paraId="6EDDAF35">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 did they bring back to Earth?</w:t>
      </w:r>
    </w:p>
    <w:p w14:paraId="1905763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Waste.</w:t>
      </w:r>
      <w:r>
        <w:rPr>
          <w:color w:val="000000"/>
        </w:rPr>
        <w:tab/>
      </w:r>
      <w:r>
        <w:rPr>
          <w:color w:val="000000"/>
        </w:rPr>
        <w:t xml:space="preserve">B. </w:t>
      </w:r>
      <w:r>
        <w:rPr>
          <w:rFonts w:ascii="Times New Roman" w:hAnsi="Times New Roman" w:eastAsia="Times New Roman" w:cs="Times New Roman"/>
          <w:color w:val="000000"/>
        </w:rPr>
        <w:t>Equipment.</w:t>
      </w:r>
    </w:p>
    <w:p w14:paraId="3A8734C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Leftover food.</w:t>
      </w:r>
      <w:r>
        <w:rPr>
          <w:color w:val="000000"/>
        </w:rPr>
        <w:tab/>
      </w:r>
      <w:r>
        <w:rPr>
          <w:color w:val="000000"/>
        </w:rPr>
        <w:t xml:space="preserve">D. </w:t>
      </w:r>
      <w:r>
        <w:rPr>
          <w:rFonts w:ascii="Times New Roman" w:hAnsi="Times New Roman" w:eastAsia="Times New Roman" w:cs="Times New Roman"/>
          <w:color w:val="000000"/>
        </w:rPr>
        <w:t>Experimental data and samples.</w:t>
      </w:r>
    </w:p>
    <w:p w14:paraId="4FAB6F90">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did they do with the waste?</w:t>
      </w:r>
    </w:p>
    <w:p w14:paraId="52DA5C0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threw it away.</w:t>
      </w:r>
      <w:r>
        <w:rPr>
          <w:color w:val="000000"/>
        </w:rPr>
        <w:tab/>
      </w:r>
      <w:r>
        <w:rPr>
          <w:color w:val="000000"/>
        </w:rPr>
        <w:t xml:space="preserve">B. </w:t>
      </w:r>
      <w:r>
        <w:rPr>
          <w:rFonts w:ascii="Times New Roman" w:hAnsi="Times New Roman" w:eastAsia="Times New Roman" w:cs="Times New Roman"/>
          <w:color w:val="000000"/>
        </w:rPr>
        <w:t>They fixed it to the wall.</w:t>
      </w:r>
    </w:p>
    <w:p w14:paraId="1BE91B5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put it into the orbital module.</w:t>
      </w:r>
      <w:r>
        <w:rPr>
          <w:color w:val="000000"/>
        </w:rPr>
        <w:tab/>
      </w:r>
      <w:r>
        <w:rPr>
          <w:color w:val="000000"/>
        </w:rPr>
        <w:t xml:space="preserve">D. </w:t>
      </w:r>
      <w:r>
        <w:rPr>
          <w:rFonts w:ascii="Times New Roman" w:hAnsi="Times New Roman" w:eastAsia="Times New Roman" w:cs="Times New Roman"/>
          <w:color w:val="000000"/>
        </w:rPr>
        <w:t>They brought it back to the earth.</w:t>
      </w:r>
    </w:p>
    <w:p w14:paraId="086C5386">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does the underlined word “them” in Paragraph S refer to?</w:t>
      </w:r>
    </w:p>
    <w:p w14:paraId="0403B2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Experts.</w:t>
      </w:r>
      <w:r>
        <w:rPr>
          <w:color w:val="000000"/>
        </w:rPr>
        <w:tab/>
      </w:r>
      <w:r>
        <w:rPr>
          <w:color w:val="000000"/>
        </w:rPr>
        <w:t xml:space="preserve">B. </w:t>
      </w:r>
      <w:r>
        <w:rPr>
          <w:rFonts w:ascii="Times New Roman" w:hAnsi="Times New Roman" w:eastAsia="Times New Roman" w:cs="Times New Roman"/>
          <w:color w:val="000000"/>
        </w:rPr>
        <w:t>Astronauts.</w:t>
      </w:r>
      <w:r>
        <w:rPr>
          <w:color w:val="000000"/>
        </w:rPr>
        <w:tab/>
      </w:r>
      <w:r>
        <w:rPr>
          <w:color w:val="000000"/>
        </w:rPr>
        <w:t xml:space="preserve">C. </w:t>
      </w:r>
      <w:r>
        <w:rPr>
          <w:rFonts w:ascii="Times New Roman" w:hAnsi="Times New Roman" w:eastAsia="Times New Roman" w:cs="Times New Roman"/>
          <w:color w:val="000000"/>
        </w:rPr>
        <w:t>Exercises.</w:t>
      </w:r>
      <w:r>
        <w:rPr>
          <w:color w:val="000000"/>
        </w:rPr>
        <w:tab/>
      </w:r>
      <w:r>
        <w:rPr>
          <w:color w:val="000000"/>
        </w:rPr>
        <w:t xml:space="preserve">D. </w:t>
      </w:r>
      <w:r>
        <w:rPr>
          <w:rFonts w:ascii="Times New Roman" w:hAnsi="Times New Roman" w:eastAsia="Times New Roman" w:cs="Times New Roman"/>
          <w:color w:val="000000"/>
        </w:rPr>
        <w:t>Experiments.</w:t>
      </w:r>
    </w:p>
    <w:p w14:paraId="641D61E0">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is the writer’s purpose of writing the passage?</w:t>
      </w:r>
    </w:p>
    <w:p w14:paraId="6FC1DDD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introduce Tiangong space station.</w:t>
      </w:r>
    </w:p>
    <w:p w14:paraId="1C75150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introduce astronauts’ physical exercises.</w:t>
      </w:r>
    </w:p>
    <w:p w14:paraId="2A63752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tell the importance of the astronauts’ work.</w:t>
      </w:r>
    </w:p>
    <w:p w14:paraId="06755B4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 tell the returning of the Chinese astronauts from space.</w:t>
      </w:r>
    </w:p>
    <w:p w14:paraId="6B614775">
      <w:pPr>
        <w:spacing w:line="360" w:lineRule="auto"/>
        <w:textAlignment w:val="center"/>
        <w:rPr>
          <w:color w:val="000000"/>
        </w:rPr>
      </w:pPr>
      <w:r>
        <w:rPr>
          <w:color w:val="2E75B6"/>
        </w:rPr>
        <w:t>【答案】</w:t>
      </w:r>
      <w:r>
        <w:rPr>
          <w:color w:val="000000"/>
        </w:rPr>
        <w:t>31. A    32. D    33. C    34. B    35. D</w:t>
      </w:r>
    </w:p>
    <w:p w14:paraId="087A32D4">
      <w:pPr>
        <w:spacing w:line="360" w:lineRule="auto"/>
        <w:textAlignment w:val="center"/>
        <w:rPr>
          <w:color w:val="000000"/>
        </w:rPr>
      </w:pPr>
      <w:r>
        <w:rPr>
          <w:color w:val="2E75B6"/>
        </w:rPr>
        <w:t>【解析】</w:t>
      </w:r>
    </w:p>
    <w:p w14:paraId="3C39E895">
      <w:pPr>
        <w:spacing w:line="360" w:lineRule="auto"/>
        <w:jc w:val="left"/>
        <w:textAlignment w:val="center"/>
        <w:rPr>
          <w:color w:val="000000"/>
        </w:rPr>
      </w:pPr>
      <w:r>
        <w:rPr>
          <w:color w:val="000000"/>
        </w:rPr>
        <w:t>【导语】本文主要介绍了宇航员从太空安全返回地球的一系列准备活动。</w:t>
      </w:r>
    </w:p>
    <w:p w14:paraId="6A692681">
      <w:pPr>
        <w:spacing w:line="360" w:lineRule="auto"/>
        <w:jc w:val="left"/>
        <w:textAlignment w:val="center"/>
        <w:rPr>
          <w:color w:val="000000"/>
        </w:rPr>
      </w:pPr>
      <w:r>
        <w:rPr>
          <w:color w:val="000000"/>
        </w:rPr>
        <w:t>【31题详解】</w:t>
      </w:r>
    </w:p>
    <w:p w14:paraId="1B22BCEB">
      <w:pPr>
        <w:spacing w:line="360" w:lineRule="auto"/>
        <w:jc w:val="left"/>
        <w:textAlignment w:val="center"/>
        <w:rPr>
          <w:color w:val="000000"/>
        </w:rPr>
      </w:pPr>
      <w:r>
        <w:rPr>
          <w:color w:val="000000"/>
        </w:rPr>
        <w:t>细节理解题。根据“The six-month stay for Chinese astronauts in the Tiangong space station has just ended”可知，在太空待了6个月，故选A。</w:t>
      </w:r>
    </w:p>
    <w:p w14:paraId="784CAAC0">
      <w:pPr>
        <w:spacing w:line="360" w:lineRule="auto"/>
        <w:jc w:val="left"/>
        <w:textAlignment w:val="center"/>
        <w:rPr>
          <w:color w:val="000000"/>
        </w:rPr>
      </w:pPr>
      <w:r>
        <w:rPr>
          <w:color w:val="000000"/>
        </w:rPr>
        <w:t>【32题详解】</w:t>
      </w:r>
    </w:p>
    <w:p w14:paraId="6FEB6A64">
      <w:pPr>
        <w:spacing w:line="360" w:lineRule="auto"/>
        <w:jc w:val="left"/>
        <w:textAlignment w:val="center"/>
        <w:rPr>
          <w:color w:val="000000"/>
        </w:rPr>
      </w:pPr>
      <w:r>
        <w:rPr>
          <w:color w:val="000000"/>
        </w:rPr>
        <w:t>细节理解题。根据“Besides their personal things, astronauts also need to bring home experimental data and samples (资料和样品) for further research on Earth”可知，除了个人物品，宇航员还需要把实验数据和样本带回家，以便在地球上进行进一步的研究，故选D。</w:t>
      </w:r>
    </w:p>
    <w:p w14:paraId="1FCC458D">
      <w:pPr>
        <w:spacing w:line="360" w:lineRule="auto"/>
        <w:jc w:val="left"/>
        <w:textAlignment w:val="center"/>
        <w:rPr>
          <w:color w:val="000000"/>
        </w:rPr>
      </w:pPr>
      <w:r>
        <w:rPr>
          <w:color w:val="000000"/>
        </w:rPr>
        <w:t>【33题详解】</w:t>
      </w:r>
    </w:p>
    <w:p w14:paraId="154ADD27">
      <w:pPr>
        <w:spacing w:line="360" w:lineRule="auto"/>
        <w:jc w:val="left"/>
        <w:textAlignment w:val="center"/>
        <w:rPr>
          <w:color w:val="000000"/>
        </w:rPr>
      </w:pPr>
      <w:r>
        <w:rPr>
          <w:color w:val="000000"/>
        </w:rPr>
        <w:t>细节理解题。根据“The waste was put into the orbital module”可知，废物被送入轨道舱，故选C。</w:t>
      </w:r>
    </w:p>
    <w:p w14:paraId="412CC70D">
      <w:pPr>
        <w:spacing w:line="360" w:lineRule="auto"/>
        <w:jc w:val="left"/>
        <w:textAlignment w:val="center"/>
        <w:rPr>
          <w:color w:val="000000"/>
        </w:rPr>
      </w:pPr>
      <w:r>
        <w:rPr>
          <w:color w:val="000000"/>
        </w:rPr>
        <w:t>【34题详解】</w:t>
      </w:r>
    </w:p>
    <w:p w14:paraId="579591AB">
      <w:pPr>
        <w:spacing w:line="360" w:lineRule="auto"/>
        <w:jc w:val="left"/>
        <w:textAlignment w:val="center"/>
        <w:rPr>
          <w:color w:val="000000"/>
        </w:rPr>
      </w:pPr>
      <w:r>
        <w:rPr>
          <w:color w:val="000000"/>
        </w:rPr>
        <w:t>词义猜测题。根据“Astronauts experience microgravity (微重力) for long periods of time”及“Experts made exercise plans for each of them to land safely”可知，因为宇航员长时间经历微重力，所以专家们为他们每个人制定了安全着陆的训练计划，所以they指代astronauts，故选B。</w:t>
      </w:r>
    </w:p>
    <w:p w14:paraId="3631FB49">
      <w:pPr>
        <w:spacing w:line="360" w:lineRule="auto"/>
        <w:jc w:val="left"/>
        <w:textAlignment w:val="center"/>
        <w:rPr>
          <w:color w:val="000000"/>
        </w:rPr>
      </w:pPr>
      <w:r>
        <w:rPr>
          <w:color w:val="000000"/>
        </w:rPr>
        <w:t>【35题详解】</w:t>
      </w:r>
    </w:p>
    <w:p w14:paraId="2A3AF319">
      <w:pPr>
        <w:spacing w:line="360" w:lineRule="auto"/>
        <w:jc w:val="left"/>
        <w:textAlignment w:val="center"/>
        <w:rPr>
          <w:color w:val="000000"/>
        </w:rPr>
      </w:pPr>
      <w:r>
        <w:rPr>
          <w:color w:val="000000"/>
        </w:rPr>
        <w:t>主旨大意题。根据“Before they returned to the earth, they faced one last test—returning home safely. What had they done before they left the station”可知，本文主要介绍了宇航员从太空安全返回地球的一系列准备活动，故选D。</w:t>
      </w:r>
    </w:p>
    <w:p w14:paraId="578006C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补全短文</w:t>
      </w:r>
    </w:p>
    <w:p w14:paraId="59EC6DC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根据短文内容，从短文后面的选项中选出能填入空白处的最佳选项，并在答题卡上将该项涂黑。</w:t>
      </w:r>
    </w:p>
    <w:p w14:paraId="2B6FEF27">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If you go into the forest with friends, stay with them. If you don’t, you may get lost. </w:t>
      </w:r>
      <w:r>
        <w:rPr>
          <w:color w:val="000000"/>
          <w:u w:val="single"/>
        </w:rPr>
        <w:t>____36____</w:t>
      </w:r>
    </w:p>
    <w:p w14:paraId="3F60AE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way is to sit down and stay where you are. Don’t try to find your friends. </w:t>
      </w:r>
      <w:r>
        <w:rPr>
          <w:color w:val="000000"/>
          <w:u w:val="single"/>
        </w:rPr>
        <w:t>____37____</w:t>
      </w:r>
      <w:r>
        <w:rPr>
          <w:rFonts w:ascii="Times New Roman" w:hAnsi="Times New Roman" w:eastAsia="Times New Roman" w:cs="Times New Roman"/>
          <w:color w:val="000000"/>
        </w:rPr>
        <w:t xml:space="preserve"> You can help them find you by staying in one place. That’s the most important thing you should do.</w:t>
      </w:r>
    </w:p>
    <w:p w14:paraId="61D4AD29">
      <w:pPr>
        <w:spacing w:line="360" w:lineRule="auto"/>
        <w:ind w:firstLine="420"/>
        <w:jc w:val="left"/>
        <w:textAlignment w:val="center"/>
        <w:rPr>
          <w:rFonts w:ascii="Times New Roman" w:hAnsi="Times New Roman" w:eastAsia="Times New Roman" w:cs="Times New Roman"/>
          <w:color w:val="000000"/>
        </w:rPr>
      </w:pPr>
      <w:r>
        <w:rPr>
          <w:color w:val="000000"/>
          <w:u w:val="single"/>
        </w:rPr>
        <w:t>____38____</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Give them signals(</w:t>
      </w:r>
      <w:r>
        <w:rPr>
          <w:rFonts w:ascii="宋体" w:hAnsi="宋体" w:eastAsia="宋体" w:cs="宋体"/>
          <w:color w:val="000000"/>
        </w:rPr>
        <w:t>信号</w:t>
      </w:r>
      <w:r>
        <w:rPr>
          <w:rFonts w:ascii="Times New Roman" w:hAnsi="Times New Roman" w:eastAsia="Times New Roman" w:cs="Times New Roman"/>
          <w:color w:val="000000"/>
        </w:rPr>
        <w:t>)—shouting three times. Stop. Then shout three times again. Any signal given three times is a call for help.</w:t>
      </w:r>
    </w:p>
    <w:p w14:paraId="7A15E3A1">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If you don’t think you will get help before night comes, try to make a little house cover up the hole with branches (</w:t>
      </w:r>
      <w:r>
        <w:rPr>
          <w:rFonts w:ascii="宋体" w:hAnsi="宋体" w:eastAsia="宋体" w:cs="宋体"/>
          <w:color w:val="000000"/>
        </w:rPr>
        <w:t>树枝</w:t>
      </w:r>
      <w:r>
        <w:rPr>
          <w:rFonts w:ascii="Times New Roman" w:hAnsi="Times New Roman" w:eastAsia="Times New Roman" w:cs="Times New Roman"/>
          <w:color w:val="000000"/>
        </w:rPr>
        <w:t xml:space="preserve">) with lots of leaves. </w:t>
      </w:r>
      <w:r>
        <w:rPr>
          <w:color w:val="000000"/>
          <w:u w:val="single"/>
        </w:rPr>
        <w:t>____39____</w:t>
      </w:r>
    </w:p>
    <w:p w14:paraId="36462A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you need some water, you have to leave your little house. </w:t>
      </w:r>
      <w:r>
        <w:rPr>
          <w:color w:val="000000"/>
          <w:u w:val="single"/>
        </w:rPr>
        <w:t>____40____</w:t>
      </w:r>
      <w:r>
        <w:rPr>
          <w:rFonts w:ascii="Times New Roman" w:hAnsi="Times New Roman" w:eastAsia="Times New Roman" w:cs="Times New Roman"/>
          <w:color w:val="000000"/>
        </w:rPr>
        <w:t xml:space="preserve"> As you walk, make some marks to help you find the way back.</w:t>
      </w:r>
    </w:p>
    <w:p w14:paraId="10873D7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Let them find you.</w:t>
      </w:r>
    </w:p>
    <w:p w14:paraId="2B854E4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Don’t just walk away.</w:t>
      </w:r>
    </w:p>
    <w:p w14:paraId="73DF8AD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If you get lost, this is what you should do.</w:t>
      </w:r>
    </w:p>
    <w:p w14:paraId="386D6C4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Make yourself a bed with leaves and grass.</w:t>
      </w:r>
    </w:p>
    <w:p w14:paraId="2E332F54">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There is another way to help your friends or other people to find you.</w:t>
      </w:r>
    </w:p>
    <w:p w14:paraId="6716D595">
      <w:pPr>
        <w:spacing w:line="360" w:lineRule="auto"/>
        <w:textAlignment w:val="center"/>
        <w:rPr>
          <w:color w:val="000000"/>
        </w:rPr>
      </w:pPr>
      <w:r>
        <w:rPr>
          <w:color w:val="2E75B6"/>
        </w:rPr>
        <w:t>【答案】</w:t>
      </w:r>
      <w:r>
        <w:rPr>
          <w:color w:val="000000"/>
        </w:rPr>
        <w:t>36. C    37. A    38. E    39. D    40. B</w:t>
      </w:r>
    </w:p>
    <w:p w14:paraId="4D145215">
      <w:pPr>
        <w:spacing w:line="360" w:lineRule="auto"/>
        <w:textAlignment w:val="center"/>
        <w:rPr>
          <w:color w:val="000000"/>
        </w:rPr>
      </w:pPr>
      <w:r>
        <w:rPr>
          <w:color w:val="2E75B6"/>
        </w:rPr>
        <w:t>【解析】</w:t>
      </w:r>
    </w:p>
    <w:p w14:paraId="5431AB7E">
      <w:pPr>
        <w:spacing w:line="360" w:lineRule="auto"/>
        <w:jc w:val="left"/>
        <w:textAlignment w:val="center"/>
        <w:rPr>
          <w:color w:val="000000"/>
        </w:rPr>
      </w:pPr>
      <w:r>
        <w:rPr>
          <w:color w:val="000000"/>
        </w:rPr>
        <w:t>【导语】本文主要介绍了如果在森林里迷路了，应该怎么做的方法。</w:t>
      </w:r>
    </w:p>
    <w:p w14:paraId="58DB1268">
      <w:pPr>
        <w:spacing w:line="360" w:lineRule="auto"/>
        <w:jc w:val="left"/>
        <w:textAlignment w:val="center"/>
        <w:rPr>
          <w:color w:val="000000"/>
        </w:rPr>
      </w:pPr>
      <w:r>
        <w:rPr>
          <w:color w:val="000000"/>
        </w:rPr>
        <w:t>【36题详解】</w:t>
      </w:r>
    </w:p>
    <w:p w14:paraId="4EA27C9C">
      <w:pPr>
        <w:spacing w:line="360" w:lineRule="auto"/>
        <w:jc w:val="left"/>
        <w:textAlignment w:val="center"/>
        <w:rPr>
          <w:color w:val="000000"/>
        </w:rPr>
      </w:pPr>
      <w:r>
        <w:rPr>
          <w:color w:val="000000"/>
        </w:rPr>
        <w:t>根据“If you don’t, you may get lost”及下文的内容可知，介绍了如果迷路了应该怎么做，C选项“如果你迷路了，这就是你应该做的”符合语境，故选C。</w:t>
      </w:r>
    </w:p>
    <w:p w14:paraId="2D7EE4D1">
      <w:pPr>
        <w:spacing w:line="360" w:lineRule="auto"/>
        <w:jc w:val="left"/>
        <w:textAlignment w:val="center"/>
        <w:rPr>
          <w:color w:val="000000"/>
        </w:rPr>
      </w:pPr>
      <w:r>
        <w:rPr>
          <w:color w:val="000000"/>
        </w:rPr>
        <w:t>【37题详解】</w:t>
      </w:r>
    </w:p>
    <w:p w14:paraId="081E8E24">
      <w:pPr>
        <w:spacing w:line="360" w:lineRule="auto"/>
        <w:jc w:val="left"/>
        <w:textAlignment w:val="center"/>
        <w:rPr>
          <w:color w:val="000000"/>
        </w:rPr>
      </w:pPr>
      <w:r>
        <w:rPr>
          <w:color w:val="000000"/>
        </w:rPr>
        <w:t>根据“You can help them find you by staying in one place”可知，待在原地让朋友找到你，A选项“让他们找到你”符合语境，故选A。</w:t>
      </w:r>
    </w:p>
    <w:p w14:paraId="181CCEEE">
      <w:pPr>
        <w:spacing w:line="360" w:lineRule="auto"/>
        <w:jc w:val="left"/>
        <w:textAlignment w:val="center"/>
        <w:rPr>
          <w:color w:val="000000"/>
        </w:rPr>
      </w:pPr>
      <w:r>
        <w:rPr>
          <w:color w:val="000000"/>
        </w:rPr>
        <w:t>【38题详解】</w:t>
      </w:r>
    </w:p>
    <w:p w14:paraId="67D25F57">
      <w:pPr>
        <w:spacing w:line="360" w:lineRule="auto"/>
        <w:jc w:val="left"/>
        <w:textAlignment w:val="center"/>
        <w:rPr>
          <w:color w:val="000000"/>
        </w:rPr>
      </w:pPr>
      <w:r>
        <w:rPr>
          <w:color w:val="000000"/>
        </w:rPr>
        <w:t>根据“Give them signals(信号)—shouting three times”可知，此处介绍另外一种让朋友很快找到你的方法，E选项“还有另一种方法可以帮助你的朋友或其他人找到你”符合语境，故选E。</w:t>
      </w:r>
    </w:p>
    <w:p w14:paraId="09E0C365">
      <w:pPr>
        <w:spacing w:line="360" w:lineRule="auto"/>
        <w:jc w:val="left"/>
        <w:textAlignment w:val="center"/>
        <w:rPr>
          <w:color w:val="000000"/>
        </w:rPr>
      </w:pPr>
      <w:r>
        <w:rPr>
          <w:color w:val="000000"/>
        </w:rPr>
        <w:t>【39题详解】</w:t>
      </w:r>
    </w:p>
    <w:p w14:paraId="236425D3">
      <w:pPr>
        <w:spacing w:line="360" w:lineRule="auto"/>
        <w:jc w:val="left"/>
        <w:textAlignment w:val="center"/>
        <w:rPr>
          <w:color w:val="000000"/>
        </w:rPr>
      </w:pPr>
      <w:r>
        <w:rPr>
          <w:color w:val="000000"/>
        </w:rPr>
        <w:t>根据“try to make a little house cover up the hole with branches (树枝) with lots of leaves”可知，此处介绍在森林里过夜的方法，D选项“用树叶和草为自己铺一张床”符合语境，故选D。</w:t>
      </w:r>
    </w:p>
    <w:p w14:paraId="10FFFA25">
      <w:pPr>
        <w:spacing w:line="360" w:lineRule="auto"/>
        <w:jc w:val="left"/>
        <w:textAlignment w:val="center"/>
        <w:rPr>
          <w:color w:val="000000"/>
        </w:rPr>
      </w:pPr>
      <w:r>
        <w:rPr>
          <w:color w:val="000000"/>
        </w:rPr>
        <w:t>【40题详解】</w:t>
      </w:r>
    </w:p>
    <w:p w14:paraId="2119C674">
      <w:pPr>
        <w:spacing w:line="360" w:lineRule="auto"/>
        <w:jc w:val="left"/>
        <w:textAlignment w:val="center"/>
        <w:rPr>
          <w:color w:val="000000"/>
        </w:rPr>
      </w:pPr>
      <w:r>
        <w:rPr>
          <w:color w:val="000000"/>
        </w:rPr>
        <w:t>根据“As you walk, make some marks to help you find the way back”可知，不得已要离开时，一定要记得给自己留下标记，这样才能找到回去的路，B选项“别就这样走开”符合语境，故选B。</w:t>
      </w:r>
    </w:p>
    <w:p w14:paraId="1E6BDCC8">
      <w:pPr>
        <w:spacing w:line="36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A5D49F">
      <w:pPr>
        <w:spacing w:line="36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笔试</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二</w:t>
      </w:r>
      <w:r>
        <w:rPr>
          <w:rFonts w:ascii="Times New Roman" w:hAnsi="Times New Roman" w:eastAsia="Times New Roman" w:cs="Times New Roman"/>
          <w:b/>
          <w:color w:val="000000"/>
          <w:sz w:val="24"/>
        </w:rPr>
        <w:t>)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D6CCB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七、单词拼写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D38BEC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根据下列句子中所给汉语注释</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在答题卡相应的位置写出空缺处各单词的正确形式。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每空只写一词</w:t>
      </w:r>
      <w:r>
        <w:rPr>
          <w:rFonts w:ascii="Times New Roman" w:hAnsi="Times New Roman" w:eastAsia="Times New Roman" w:cs="Times New Roman"/>
          <w:b/>
          <w:color w:val="000000"/>
          <w:sz w:val="24"/>
        </w:rPr>
        <w:t>)</w:t>
      </w:r>
    </w:p>
    <w:p w14:paraId="62D9484C">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Of the four seasons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like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春天</w:t>
      </w:r>
      <w:r>
        <w:rPr>
          <w:rFonts w:ascii="Times New Roman" w:hAnsi="Times New Roman" w:eastAsia="Times New Roman" w:cs="Times New Roman"/>
          <w:color w:val="000000"/>
        </w:rPr>
        <w:t>) best.</w:t>
      </w:r>
    </w:p>
    <w:p w14:paraId="74676B5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spring</w:t>
      </w:r>
    </w:p>
    <w:p w14:paraId="41B0CEE3">
      <w:pPr>
        <w:spacing w:line="360" w:lineRule="auto"/>
        <w:textAlignment w:val="center"/>
        <w:rPr>
          <w:color w:val="000000"/>
        </w:rPr>
      </w:pPr>
      <w:r>
        <w:rPr>
          <w:color w:val="2E75B6"/>
        </w:rPr>
        <w:t>【解析】</w:t>
      </w:r>
    </w:p>
    <w:p w14:paraId="1824C451">
      <w:pPr>
        <w:spacing w:line="360" w:lineRule="auto"/>
        <w:jc w:val="left"/>
        <w:textAlignment w:val="center"/>
        <w:rPr>
          <w:color w:val="000000"/>
        </w:rPr>
      </w:pPr>
      <w:r>
        <w:rPr>
          <w:color w:val="000000"/>
        </w:rPr>
        <w:t>【详解】句意：在四个季节中，我最喜欢春天。spring“春天”，在句中作宾语，故填spring。</w:t>
      </w:r>
    </w:p>
    <w:p w14:paraId="6B1692F4">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xml:space="preserve">Now,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老虎</w:t>
      </w:r>
      <w:r>
        <w:rPr>
          <w:rFonts w:ascii="Times New Roman" w:hAnsi="Times New Roman" w:eastAsia="Times New Roman" w:cs="Times New Roman"/>
          <w:color w:val="000000"/>
        </w:rPr>
        <w:t>) are in danger. Let’s do something for them.</w:t>
      </w:r>
    </w:p>
    <w:p w14:paraId="0286294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tigers</w:t>
      </w:r>
    </w:p>
    <w:p w14:paraId="1420F807">
      <w:pPr>
        <w:spacing w:line="360" w:lineRule="auto"/>
        <w:textAlignment w:val="center"/>
        <w:rPr>
          <w:color w:val="000000"/>
        </w:rPr>
      </w:pPr>
      <w:r>
        <w:rPr>
          <w:color w:val="2E75B6"/>
        </w:rPr>
        <w:t>【解析】</w:t>
      </w:r>
    </w:p>
    <w:p w14:paraId="7629261D">
      <w:pPr>
        <w:spacing w:line="360" w:lineRule="auto"/>
        <w:jc w:val="left"/>
        <w:textAlignment w:val="center"/>
        <w:rPr>
          <w:color w:val="000000"/>
        </w:rPr>
      </w:pPr>
      <w:r>
        <w:rPr>
          <w:color w:val="000000"/>
        </w:rPr>
        <w:t>【详解】句意：现在，老虎处于危险之中。 让我们为他们做点什么吧。tiger“老虎”，根据“are”可知，此空应填名词复数形式，故填tigers。</w:t>
      </w:r>
    </w:p>
    <w:p w14:paraId="08E4E225">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 xml:space="preserve">Remember to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洗</w:t>
      </w:r>
      <w:r>
        <w:rPr>
          <w:rFonts w:ascii="Times New Roman" w:hAnsi="Times New Roman" w:eastAsia="Times New Roman" w:cs="Times New Roman"/>
          <w:color w:val="000000"/>
        </w:rPr>
        <w:t>) your hands before eating, boys and girls.</w:t>
      </w:r>
    </w:p>
    <w:p w14:paraId="49DE395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wash</w:t>
      </w:r>
    </w:p>
    <w:p w14:paraId="7F91A653">
      <w:pPr>
        <w:spacing w:line="360" w:lineRule="auto"/>
        <w:textAlignment w:val="center"/>
        <w:rPr>
          <w:color w:val="000000"/>
        </w:rPr>
      </w:pPr>
      <w:r>
        <w:rPr>
          <w:color w:val="2E75B6"/>
        </w:rPr>
        <w:t>【解析】</w:t>
      </w:r>
    </w:p>
    <w:p w14:paraId="2B887786">
      <w:pPr>
        <w:spacing w:line="360" w:lineRule="auto"/>
        <w:jc w:val="left"/>
        <w:textAlignment w:val="center"/>
        <w:rPr>
          <w:color w:val="000000"/>
        </w:rPr>
      </w:pPr>
      <w:r>
        <w:rPr>
          <w:color w:val="000000"/>
        </w:rPr>
        <w:t>【详解】句意：孩子们，吃东西之前要记得洗手。remember to do sth“记得做某事”，空格前已有to，此空应填动词原形，wash“洗”，故填wash。</w:t>
      </w:r>
    </w:p>
    <w:p w14:paraId="080194A0">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 xml:space="preserve">Let’s go home as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早</w:t>
      </w:r>
      <w:r>
        <w:rPr>
          <w:rFonts w:ascii="Times New Roman" w:hAnsi="Times New Roman" w:eastAsia="Times New Roman" w:cs="Times New Roman"/>
          <w:color w:val="000000"/>
        </w:rPr>
        <w:t>) as possible to enjoy Zongzi with our family. OK?</w:t>
      </w:r>
    </w:p>
    <w:p w14:paraId="7EC07B5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early</w:t>
      </w:r>
    </w:p>
    <w:p w14:paraId="43D45A93">
      <w:pPr>
        <w:spacing w:line="360" w:lineRule="auto"/>
        <w:textAlignment w:val="center"/>
        <w:rPr>
          <w:color w:val="000000"/>
        </w:rPr>
      </w:pPr>
      <w:r>
        <w:rPr>
          <w:color w:val="2E75B6"/>
        </w:rPr>
        <w:t>【解析】</w:t>
      </w:r>
    </w:p>
    <w:p w14:paraId="5F56524A">
      <w:pPr>
        <w:spacing w:line="360" w:lineRule="auto"/>
        <w:jc w:val="left"/>
        <w:textAlignment w:val="center"/>
        <w:rPr>
          <w:color w:val="000000"/>
        </w:rPr>
      </w:pPr>
      <w:r>
        <w:rPr>
          <w:color w:val="000000"/>
        </w:rPr>
        <w:t>【详解】句意：让我们尽早回家和家人一起吃粽子吧。好吗？early“早”，</w:t>
      </w:r>
      <w:r>
        <w:rPr>
          <w:color w:val="000000"/>
          <w:position w:val="-1"/>
        </w:rPr>
        <w:drawing>
          <wp:inline distT="0" distB="0" distL="114300" distR="114300">
            <wp:extent cx="13970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color w:val="000000"/>
        </w:rPr>
        <w:t>句中修饰动词，用于as...as结构中，使用副词原级，故填early。</w:t>
      </w:r>
    </w:p>
    <w:p w14:paraId="73E11A9F">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 xml:space="preserve">Miss Gao advised us to plant some tomatoes in our class garden and we all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同意</w:t>
      </w:r>
      <w:r>
        <w:rPr>
          <w:rFonts w:ascii="Times New Roman" w:hAnsi="Times New Roman" w:eastAsia="Times New Roman" w:cs="Times New Roman"/>
          <w:color w:val="000000"/>
        </w:rPr>
        <w:t>).</w:t>
      </w:r>
    </w:p>
    <w:p w14:paraId="11F9B56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agreed</w:t>
      </w:r>
    </w:p>
    <w:p w14:paraId="12D6AAB7">
      <w:pPr>
        <w:spacing w:line="360" w:lineRule="auto"/>
        <w:textAlignment w:val="center"/>
        <w:rPr>
          <w:color w:val="000000"/>
        </w:rPr>
      </w:pPr>
      <w:r>
        <w:rPr>
          <w:color w:val="2E75B6"/>
        </w:rPr>
        <w:t>【解析】</w:t>
      </w:r>
    </w:p>
    <w:p w14:paraId="55816F82">
      <w:pPr>
        <w:spacing w:line="360" w:lineRule="auto"/>
        <w:jc w:val="left"/>
        <w:textAlignment w:val="center"/>
        <w:rPr>
          <w:color w:val="000000"/>
        </w:rPr>
      </w:pPr>
      <w:r>
        <w:rPr>
          <w:color w:val="000000"/>
        </w:rPr>
        <w:t>【详解】句意：高老师建议我们在我们班的花园里种一些西红柿，我们都同意了。根据中文提示可知，agree表示“同意”，根据“advised”可知，此句是一般过去时，动词用过去式，故填agreed。</w:t>
      </w:r>
    </w:p>
    <w:p w14:paraId="387AD9D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八、短文填空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E15031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阅读短文，从方框中选择适当的单词或单词的正确形式填空，请将答案填写在答题卡相应位置。</w:t>
      </w:r>
      <w:r>
        <w:rPr>
          <w:rFonts w:ascii="Times New Roman" w:hAnsi="Times New Roman" w:eastAsia="Times New Roman" w:cs="Times New Roman"/>
          <w:color w:val="000000"/>
        </w:rPr>
        <w:t>(</w:t>
      </w:r>
      <w:r>
        <w:rPr>
          <w:rFonts w:ascii="宋体" w:hAnsi="宋体" w:eastAsia="宋体" w:cs="宋体"/>
          <w:color w:val="000000"/>
        </w:rPr>
        <w:t>每词限用一次</w:t>
      </w:r>
      <w:r>
        <w:rPr>
          <w:rFonts w:ascii="Times New Roman" w:hAnsi="Times New Roman" w:eastAsia="Times New Roman" w:cs="Times New Roman"/>
          <w:color w:val="000000"/>
        </w:rPr>
        <w:t>)</w:t>
      </w:r>
    </w:p>
    <w:tbl>
      <w:tblPr>
        <w:tblStyle w:val="4"/>
        <w:tblW w:w="4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20"/>
      </w:tblGrid>
      <w:tr w14:paraId="15650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9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B5D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correct    in     poor    if     study</w:t>
            </w:r>
          </w:p>
        </w:tc>
      </w:tr>
    </w:tbl>
    <w:p w14:paraId="65C3C9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Happiness is for everyone. In fact</w:t>
      </w:r>
      <w:r>
        <w:rPr>
          <w:rFonts w:ascii="Times New Roman" w:hAnsi="Times New Roman" w:eastAsia="Times New Roman" w:cs="Times New Roman"/>
          <w:color w:val="000000"/>
          <w:position w:val="-22"/>
        </w:rPr>
        <w:drawing>
          <wp:inline distT="0" distB="0" distL="114300" distR="114300">
            <wp:extent cx="50800" cy="88900"/>
            <wp:effectExtent l="0" t="0" r="6350" b="508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happiness is always around you, if you put your heart into it. When you are </w:t>
      </w:r>
      <w:r>
        <w:rPr>
          <w:color w:val="000000"/>
          <w:u w:val="single"/>
        </w:rPr>
        <w:t>____46____</w:t>
      </w:r>
      <w:r>
        <w:rPr>
          <w:rFonts w:ascii="Times New Roman" w:hAnsi="Times New Roman" w:eastAsia="Times New Roman" w:cs="Times New Roman"/>
          <w:color w:val="000000"/>
        </w:rPr>
        <w:t xml:space="preserve"> trouble at school, your friends will help you. While you are </w:t>
      </w:r>
      <w:r>
        <w:rPr>
          <w:color w:val="000000"/>
          <w:u w:val="single"/>
        </w:rPr>
        <w:t>___47___</w:t>
      </w:r>
      <w:r>
        <w:rPr>
          <w:rFonts w:ascii="Times New Roman" w:hAnsi="Times New Roman" w:eastAsia="Times New Roman" w:cs="Times New Roman"/>
          <w:color w:val="000000"/>
        </w:rPr>
        <w:t xml:space="preserve"> at home, your parents always take good care of you. When you do something wrong, people around you will help you to </w:t>
      </w:r>
      <w:r>
        <w:rPr>
          <w:color w:val="000000"/>
          <w:u w:val="single"/>
        </w:rPr>
        <w:t>____48____</w:t>
      </w:r>
      <w:r>
        <w:rPr>
          <w:rFonts w:ascii="Times New Roman" w:hAnsi="Times New Roman" w:eastAsia="Times New Roman" w:cs="Times New Roman"/>
          <w:color w:val="000000"/>
        </w:rPr>
        <w:t xml:space="preserve"> it. When you help others, you will have a strong feeling of happiness too.</w:t>
      </w:r>
    </w:p>
    <w:p w14:paraId="672E9E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Happiness is not bought with money. It is a feeling of your heart. When you are </w:t>
      </w:r>
      <w:r>
        <w:rPr>
          <w:color w:val="000000"/>
          <w:u w:val="single"/>
        </w:rPr>
        <w:t>____49____</w:t>
      </w:r>
      <w:r>
        <w:rPr>
          <w:rFonts w:ascii="Times New Roman" w:hAnsi="Times New Roman" w:eastAsia="Times New Roman" w:cs="Times New Roman"/>
          <w:color w:val="000000"/>
        </w:rPr>
        <w:t>, you can also say you are happy. As the saying goes, “Life is a revolving(</w:t>
      </w:r>
      <w:r>
        <w:rPr>
          <w:rFonts w:ascii="宋体" w:hAnsi="宋体" w:eastAsia="宋体" w:cs="宋体"/>
          <w:color w:val="000000"/>
        </w:rPr>
        <w:t>旋转的</w:t>
      </w:r>
      <w:r>
        <w:rPr>
          <w:rFonts w:ascii="Times New Roman" w:hAnsi="Times New Roman" w:eastAsia="Times New Roman" w:cs="Times New Roman"/>
          <w:color w:val="000000"/>
        </w:rPr>
        <w:t xml:space="preserve">) door.” When it closes, it also opens. </w:t>
      </w:r>
      <w:r>
        <w:rPr>
          <w:color w:val="000000"/>
          <w:u w:val="single"/>
        </w:rPr>
        <w:t>____50____</w:t>
      </w:r>
      <w:r>
        <w:rPr>
          <w:rFonts w:ascii="Times New Roman" w:hAnsi="Times New Roman" w:eastAsia="Times New Roman" w:cs="Times New Roman"/>
          <w:color w:val="000000"/>
        </w:rPr>
        <w:t xml:space="preserve"> you take every chance you get, you can be a happy and lucky person.</w:t>
      </w:r>
    </w:p>
    <w:p w14:paraId="0E6EB34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in</w:t>
      </w:r>
      <w:r>
        <w:rPr>
          <w:color w:val="000000"/>
        </w:rPr>
        <w:t xml:space="preserve">    47. </w:t>
      </w:r>
      <w:r>
        <w:rPr>
          <w:rFonts w:ascii="Times New Roman" w:hAnsi="Times New Roman" w:eastAsia="Times New Roman" w:cs="Times New Roman"/>
          <w:color w:val="000000"/>
        </w:rPr>
        <w:t>studying</w:t>
      </w:r>
      <w:r>
        <w:rPr>
          <w:color w:val="000000"/>
        </w:rPr>
        <w:t xml:space="preserve">    </w:t>
      </w:r>
    </w:p>
    <w:p w14:paraId="63F54FFC">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correct</w:t>
      </w:r>
      <w:r>
        <w:rPr>
          <w:color w:val="000000"/>
        </w:rPr>
        <w:t xml:space="preserve">    </w:t>
      </w:r>
    </w:p>
    <w:p w14:paraId="194551A5">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poor</w:t>
      </w:r>
      <w:r>
        <w:rPr>
          <w:color w:val="000000"/>
        </w:rPr>
        <w:t xml:space="preserve">    50. </w:t>
      </w:r>
      <w:r>
        <w:rPr>
          <w:rFonts w:ascii="Times New Roman" w:hAnsi="Times New Roman" w:eastAsia="Times New Roman" w:cs="Times New Roman"/>
          <w:color w:val="000000"/>
        </w:rPr>
        <w:t>If</w:t>
      </w:r>
    </w:p>
    <w:p w14:paraId="3315F9E0">
      <w:pPr>
        <w:spacing w:line="360" w:lineRule="auto"/>
        <w:textAlignment w:val="center"/>
        <w:rPr>
          <w:color w:val="000000"/>
        </w:rPr>
      </w:pPr>
      <w:r>
        <w:rPr>
          <w:color w:val="2E75B6"/>
        </w:rPr>
        <w:t>【解析】</w:t>
      </w:r>
    </w:p>
    <w:p w14:paraId="3A291370">
      <w:pPr>
        <w:spacing w:line="360" w:lineRule="auto"/>
        <w:jc w:val="left"/>
        <w:textAlignment w:val="center"/>
        <w:rPr>
          <w:color w:val="000000"/>
        </w:rPr>
      </w:pPr>
      <w:r>
        <w:rPr>
          <w:color w:val="000000"/>
        </w:rPr>
        <w:t>【导语】本文主要介绍了幸福时什么，以及在生活中如何发现幸福和如何创造幸福。</w:t>
      </w:r>
    </w:p>
    <w:p w14:paraId="5B6015F5">
      <w:pPr>
        <w:spacing w:line="360" w:lineRule="auto"/>
        <w:jc w:val="left"/>
        <w:textAlignment w:val="center"/>
        <w:rPr>
          <w:color w:val="000000"/>
        </w:rPr>
      </w:pPr>
      <w:r>
        <w:rPr>
          <w:color w:val="000000"/>
        </w:rPr>
        <w:t>【46题详解】</w:t>
      </w:r>
    </w:p>
    <w:p w14:paraId="258050EA">
      <w:pPr>
        <w:spacing w:line="360" w:lineRule="auto"/>
        <w:jc w:val="left"/>
        <w:textAlignment w:val="center"/>
        <w:rPr>
          <w:color w:val="000000"/>
        </w:rPr>
      </w:pPr>
      <w:r>
        <w:rPr>
          <w:color w:val="000000"/>
        </w:rPr>
        <w:t>句意：当你在学校遇到困难时，你的朋友会帮助你。be in trouble“处于困难中”，固定搭配，故填in。</w:t>
      </w:r>
    </w:p>
    <w:p w14:paraId="11BC929F">
      <w:pPr>
        <w:spacing w:line="360" w:lineRule="auto"/>
        <w:jc w:val="left"/>
        <w:textAlignment w:val="center"/>
        <w:rPr>
          <w:color w:val="000000"/>
        </w:rPr>
      </w:pPr>
      <w:r>
        <w:rPr>
          <w:color w:val="000000"/>
        </w:rPr>
        <w:t>【47题详解】</w:t>
      </w:r>
    </w:p>
    <w:p w14:paraId="0CAA3352">
      <w:pPr>
        <w:spacing w:line="360" w:lineRule="auto"/>
        <w:jc w:val="left"/>
        <w:textAlignment w:val="center"/>
        <w:rPr>
          <w:color w:val="000000"/>
        </w:rPr>
      </w:pPr>
      <w:r>
        <w:rPr>
          <w:color w:val="000000"/>
        </w:rPr>
        <w:t>句意：当你在家学习时，你的父母总是把你照顾得很好。根据“While you are … at home, your parents always take good care of you”及备选词可知，在家学习时有父母照顾，study“学习”，are与现在分词构成现在进行时结构，故填studying。</w:t>
      </w:r>
    </w:p>
    <w:p w14:paraId="6CA815B2">
      <w:pPr>
        <w:spacing w:line="360" w:lineRule="auto"/>
        <w:jc w:val="left"/>
        <w:textAlignment w:val="center"/>
        <w:rPr>
          <w:color w:val="000000"/>
        </w:rPr>
      </w:pPr>
      <w:r>
        <w:rPr>
          <w:color w:val="000000"/>
        </w:rPr>
        <w:t>【48题详解】</w:t>
      </w:r>
    </w:p>
    <w:p w14:paraId="502CB606">
      <w:pPr>
        <w:spacing w:line="360" w:lineRule="auto"/>
        <w:jc w:val="left"/>
        <w:textAlignment w:val="center"/>
        <w:rPr>
          <w:color w:val="000000"/>
        </w:rPr>
      </w:pPr>
      <w:r>
        <w:rPr>
          <w:color w:val="000000"/>
        </w:rPr>
        <w:t>句意：当你做错事时，你周围的人会帮助你改正。根据“When you do something wrong, people around you will help you to…it”可知，做错事情时，有人会帮助你纠正错误，correct“纠正”，help sb to do sth“帮助某人做某事”，此空应填动词原形，故填correct。</w:t>
      </w:r>
    </w:p>
    <w:p w14:paraId="307F163F">
      <w:pPr>
        <w:spacing w:line="360" w:lineRule="auto"/>
        <w:jc w:val="left"/>
        <w:textAlignment w:val="center"/>
        <w:rPr>
          <w:color w:val="000000"/>
        </w:rPr>
      </w:pPr>
      <w:r>
        <w:rPr>
          <w:color w:val="000000"/>
        </w:rPr>
        <w:t>【49题详解】</w:t>
      </w:r>
    </w:p>
    <w:p w14:paraId="0DD18D75">
      <w:pPr>
        <w:spacing w:line="360" w:lineRule="auto"/>
        <w:jc w:val="left"/>
        <w:textAlignment w:val="center"/>
        <w:rPr>
          <w:color w:val="000000"/>
        </w:rPr>
      </w:pPr>
      <w:r>
        <w:rPr>
          <w:color w:val="000000"/>
        </w:rPr>
        <w:t>句意：当你穷的时候，你也可以说你是快乐的。根据“When you are…, you can also say you are happy”及备选词可知，在贫穷的时候也要开心，poor“贫穷的”，故填poor。</w:t>
      </w:r>
    </w:p>
    <w:p w14:paraId="5FA9EAB9">
      <w:pPr>
        <w:spacing w:line="360" w:lineRule="auto"/>
        <w:jc w:val="left"/>
        <w:textAlignment w:val="center"/>
        <w:rPr>
          <w:color w:val="000000"/>
        </w:rPr>
      </w:pPr>
      <w:r>
        <w:rPr>
          <w:color w:val="000000"/>
        </w:rPr>
        <w:t>【50题详解】</w:t>
      </w:r>
    </w:p>
    <w:p w14:paraId="0EC7A29D">
      <w:pPr>
        <w:spacing w:line="360" w:lineRule="auto"/>
        <w:jc w:val="left"/>
        <w:textAlignment w:val="center"/>
        <w:rPr>
          <w:color w:val="000000"/>
        </w:rPr>
      </w:pPr>
      <w:r>
        <w:rPr>
          <w:color w:val="000000"/>
        </w:rPr>
        <w:t>句意：如果你抓住每一个机会，你会成为一个快乐和幸运的人。此空缺少连词，连接两个句子，备选词if“如果”符合，故填If。</w:t>
      </w:r>
    </w:p>
    <w:p w14:paraId="7E78FA88">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九、短文改错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6D21FC5">
      <w:pPr>
        <w:spacing w:line="360" w:lineRule="auto"/>
        <w:jc w:val="left"/>
        <w:textAlignment w:val="center"/>
        <w:rPr>
          <w:rFonts w:ascii="宋体" w:hAnsi="宋体" w:eastAsia="宋体" w:cs="宋体"/>
          <w:color w:val="000000"/>
        </w:rPr>
      </w:pPr>
      <w:r>
        <w:rPr>
          <w:rFonts w:ascii="宋体" w:hAnsi="宋体" w:eastAsia="宋体" w:cs="宋体"/>
          <w:color w:val="000000"/>
        </w:rPr>
        <w:t>下面短文中有十处错误，每处错误皆用底线标出，请将答案填写在答题卡相应的位置。</w:t>
      </w:r>
    </w:p>
    <w:p w14:paraId="2EDE6B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宋体" w:hAnsi="宋体" w:eastAsia="宋体" w:cs="宋体"/>
          <w:color w:val="000000"/>
        </w:rPr>
        <w:t>每小题只填一词，不得改变原句意思</w:t>
      </w:r>
      <w:r>
        <w:rPr>
          <w:rFonts w:ascii="Times New Roman" w:hAnsi="Times New Roman" w:eastAsia="Times New Roman" w:cs="Times New Roman"/>
          <w:color w:val="000000"/>
        </w:rPr>
        <w:t>)</w:t>
      </w:r>
    </w:p>
    <w:p w14:paraId="409F12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love running and I keep running for half </w:t>
      </w:r>
      <w:r>
        <w:rPr>
          <w:rFonts w:ascii="Times New Roman" w:hAnsi="Times New Roman" w:eastAsia="Times New Roman" w:cs="Times New Roman"/>
          <w:color w:val="000000"/>
          <w:u w:val="single"/>
        </w:rPr>
        <w:t>a</w:t>
      </w:r>
      <w:r>
        <w:rPr>
          <w:rFonts w:ascii="Times New Roman" w:hAnsi="Times New Roman" w:eastAsia="Times New Roman" w:cs="Times New Roman"/>
          <w:color w:val="000000"/>
        </w:rPr>
        <w:t xml:space="preserve"> hour every day.</w:t>
      </w:r>
    </w:p>
    <w:p w14:paraId="11F697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1</w:t>
      </w:r>
    </w:p>
    <w:p w14:paraId="2C8B7E0A">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When I was in Grade 7. I was not good </w:t>
      </w:r>
      <w:r>
        <w:rPr>
          <w:rFonts w:ascii="Times New Roman" w:hAnsi="Times New Roman" w:eastAsia="Times New Roman" w:cs="Times New Roman"/>
          <w:color w:val="000000"/>
          <w:u w:val="single"/>
        </w:rPr>
        <w:t>with</w:t>
      </w:r>
      <w:r>
        <w:rPr>
          <w:rFonts w:ascii="Times New Roman" w:hAnsi="Times New Roman" w:eastAsia="Times New Roman" w:cs="Times New Roman"/>
          <w:color w:val="000000"/>
        </w:rPr>
        <w:t xml:space="preserve"> sports. I was afraid of running and never </w:t>
      </w:r>
      <w:r>
        <w:rPr>
          <w:rFonts w:ascii="Times New Roman" w:hAnsi="Times New Roman" w:eastAsia="Times New Roman" w:cs="Times New Roman"/>
          <w:color w:val="000000"/>
          <w:u w:val="single"/>
        </w:rPr>
        <w:t>pass</w:t>
      </w:r>
    </w:p>
    <w:p w14:paraId="569465A3">
      <w:pPr>
        <w:spacing w:line="360" w:lineRule="auto"/>
        <w:ind w:firstLine="346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2                                           3</w:t>
      </w:r>
    </w:p>
    <w:p w14:paraId="55038B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running test. One of my </w:t>
      </w:r>
      <w:r>
        <w:rPr>
          <w:rFonts w:ascii="Times New Roman" w:hAnsi="Times New Roman" w:eastAsia="Times New Roman" w:cs="Times New Roman"/>
          <w:color w:val="000000"/>
          <w:u w:val="single"/>
        </w:rPr>
        <w:t>cousin</w:t>
      </w:r>
      <w:r>
        <w:rPr>
          <w:rFonts w:ascii="Times New Roman" w:hAnsi="Times New Roman" w:eastAsia="Times New Roman" w:cs="Times New Roman"/>
          <w:color w:val="000000"/>
        </w:rPr>
        <w:t xml:space="preserve"> said to me, “If one keeps doing, he can </w:t>
      </w:r>
      <w:r>
        <w:rPr>
          <w:rFonts w:ascii="Times New Roman" w:hAnsi="Times New Roman" w:eastAsia="Times New Roman" w:cs="Times New Roman"/>
          <w:color w:val="000000"/>
          <w:u w:val="single"/>
        </w:rPr>
        <w:t>makes</w:t>
      </w:r>
      <w:r>
        <w:rPr>
          <w:rFonts w:ascii="Times New Roman" w:hAnsi="Times New Roman" w:eastAsia="Times New Roman" w:cs="Times New Roman"/>
          <w:color w:val="000000"/>
        </w:rPr>
        <w:t xml:space="preserve"> it”.</w:t>
      </w:r>
    </w:p>
    <w:p w14:paraId="319779BA">
      <w:pPr>
        <w:spacing w:line="360" w:lineRule="auto"/>
        <w:ind w:firstLine="25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4                                            5</w:t>
      </w:r>
    </w:p>
    <w:p w14:paraId="7F9E99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gave me </w:t>
      </w:r>
      <w:r>
        <w:rPr>
          <w:rFonts w:ascii="Times New Roman" w:hAnsi="Times New Roman" w:eastAsia="Times New Roman" w:cs="Times New Roman"/>
          <w:color w:val="000000"/>
          <w:u w:val="single"/>
        </w:rPr>
        <w:t>much</w:t>
      </w:r>
      <w:r>
        <w:rPr>
          <w:rFonts w:ascii="Times New Roman" w:hAnsi="Times New Roman" w:eastAsia="Times New Roman" w:cs="Times New Roman"/>
          <w:color w:val="000000"/>
        </w:rPr>
        <w:t xml:space="preserve"> suggestions. From then on. I began to practice running every day</w:t>
      </w:r>
    </w:p>
    <w:p w14:paraId="006D1454">
      <w:pPr>
        <w:spacing w:line="360" w:lineRule="auto"/>
        <w:ind w:left="84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p w14:paraId="1DEF18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school. Sometimes, I was </w:t>
      </w:r>
      <w:r>
        <w:rPr>
          <w:rFonts w:ascii="Times New Roman" w:hAnsi="Times New Roman" w:eastAsia="Times New Roman" w:cs="Times New Roman"/>
          <w:color w:val="000000"/>
          <w:u w:val="single"/>
        </w:rPr>
        <w:t>such</w:t>
      </w:r>
      <w:r>
        <w:rPr>
          <w:rFonts w:ascii="Times New Roman" w:hAnsi="Times New Roman" w:eastAsia="Times New Roman" w:cs="Times New Roman"/>
          <w:color w:val="000000"/>
        </w:rPr>
        <w:t xml:space="preserve"> tired that I really wanted to stop. </w:t>
      </w:r>
      <w:r>
        <w:rPr>
          <w:rFonts w:ascii="Times New Roman" w:hAnsi="Times New Roman" w:eastAsia="Times New Roman" w:cs="Times New Roman"/>
          <w:color w:val="000000"/>
          <w:u w:val="single"/>
        </w:rPr>
        <w:t>And</w:t>
      </w:r>
      <w:r>
        <w:rPr>
          <w:rFonts w:ascii="Times New Roman" w:hAnsi="Times New Roman" w:eastAsia="Times New Roman" w:cs="Times New Roman"/>
          <w:color w:val="000000"/>
        </w:rPr>
        <w:t xml:space="preserve"> I didn’t.</w:t>
      </w:r>
    </w:p>
    <w:p w14:paraId="1A6A5464">
      <w:pPr>
        <w:spacing w:line="360" w:lineRule="auto"/>
        <w:ind w:firstLine="27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7                                    8</w:t>
      </w:r>
    </w:p>
    <w:p w14:paraId="5EF5BB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tried </w:t>
      </w:r>
      <w:r>
        <w:rPr>
          <w:rFonts w:ascii="Times New Roman" w:hAnsi="Times New Roman" w:eastAsia="Times New Roman" w:cs="Times New Roman"/>
          <w:color w:val="000000"/>
          <w:u w:val="single"/>
        </w:rPr>
        <w:t>me</w:t>
      </w:r>
      <w:r>
        <w:rPr>
          <w:rFonts w:ascii="Times New Roman" w:hAnsi="Times New Roman" w:eastAsia="Times New Roman" w:cs="Times New Roman"/>
          <w:color w:val="000000"/>
        </w:rPr>
        <w:t xml:space="preserve"> best to keep running.</w:t>
      </w:r>
    </w:p>
    <w:p w14:paraId="581F3F9D">
      <w:pPr>
        <w:spacing w:line="360" w:lineRule="auto"/>
        <w:ind w:firstLine="6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w:t>
      </w:r>
    </w:p>
    <w:p w14:paraId="34993F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I do very </w:t>
      </w:r>
      <w:r>
        <w:rPr>
          <w:rFonts w:ascii="Times New Roman" w:hAnsi="Times New Roman" w:eastAsia="Times New Roman" w:cs="Times New Roman"/>
          <w:color w:val="000000"/>
          <w:u w:val="single"/>
        </w:rPr>
        <w:t>good</w:t>
      </w:r>
      <w:r>
        <w:rPr>
          <w:rFonts w:ascii="Times New Roman" w:hAnsi="Times New Roman" w:eastAsia="Times New Roman" w:cs="Times New Roman"/>
          <w:color w:val="000000"/>
        </w:rPr>
        <w:t xml:space="preserve"> in running. I’m proud of myself and I’m ready for any challenge</w:t>
      </w:r>
    </w:p>
    <w:p w14:paraId="59E5479F">
      <w:pPr>
        <w:spacing w:line="360" w:lineRule="auto"/>
        <w:ind w:firstLine="178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p w14:paraId="17126A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future.</w:t>
      </w:r>
    </w:p>
    <w:p w14:paraId="1D8FE203">
      <w:pPr>
        <w:spacing w:line="360" w:lineRule="auto"/>
        <w:jc w:val="left"/>
        <w:textAlignment w:val="center"/>
        <w:rPr>
          <w:color w:val="000000"/>
        </w:rPr>
      </w:pPr>
      <w:r>
        <w:rPr>
          <w:color w:val="000000"/>
        </w:rPr>
        <w:t>51. ________</w:t>
      </w:r>
    </w:p>
    <w:p w14:paraId="4BC93D78">
      <w:pPr>
        <w:spacing w:line="360" w:lineRule="auto"/>
        <w:jc w:val="left"/>
        <w:textAlignment w:val="center"/>
        <w:rPr>
          <w:color w:val="000000"/>
        </w:rPr>
      </w:pPr>
      <w:r>
        <w:rPr>
          <w:color w:val="000000"/>
        </w:rPr>
        <w:t>52. ________</w:t>
      </w:r>
    </w:p>
    <w:p w14:paraId="225F3657">
      <w:pPr>
        <w:spacing w:line="360" w:lineRule="auto"/>
        <w:jc w:val="left"/>
        <w:textAlignment w:val="center"/>
        <w:rPr>
          <w:color w:val="000000"/>
        </w:rPr>
      </w:pPr>
      <w:r>
        <w:rPr>
          <w:color w:val="000000"/>
        </w:rPr>
        <w:t>53. ________</w:t>
      </w:r>
    </w:p>
    <w:p w14:paraId="10348991">
      <w:pPr>
        <w:spacing w:line="360" w:lineRule="auto"/>
        <w:jc w:val="left"/>
        <w:textAlignment w:val="center"/>
        <w:rPr>
          <w:color w:val="000000"/>
        </w:rPr>
      </w:pPr>
      <w:r>
        <w:rPr>
          <w:color w:val="000000"/>
        </w:rPr>
        <w:t>54. ________</w:t>
      </w:r>
    </w:p>
    <w:p w14:paraId="0A3DFA25">
      <w:pPr>
        <w:spacing w:line="360" w:lineRule="auto"/>
        <w:jc w:val="left"/>
        <w:textAlignment w:val="center"/>
        <w:rPr>
          <w:color w:val="000000"/>
        </w:rPr>
      </w:pPr>
      <w:r>
        <w:rPr>
          <w:color w:val="000000"/>
        </w:rPr>
        <w:t>55. ________</w:t>
      </w:r>
    </w:p>
    <w:p w14:paraId="6859D7CA">
      <w:pPr>
        <w:spacing w:line="360" w:lineRule="auto"/>
        <w:jc w:val="left"/>
        <w:textAlignment w:val="center"/>
        <w:rPr>
          <w:color w:val="000000"/>
        </w:rPr>
      </w:pPr>
      <w:r>
        <w:rPr>
          <w:color w:val="000000"/>
        </w:rPr>
        <w:t>56. ________</w:t>
      </w:r>
    </w:p>
    <w:p w14:paraId="50A541CD">
      <w:pPr>
        <w:spacing w:line="360" w:lineRule="auto"/>
        <w:jc w:val="left"/>
        <w:textAlignment w:val="center"/>
        <w:rPr>
          <w:color w:val="000000"/>
        </w:rPr>
      </w:pPr>
      <w:r>
        <w:rPr>
          <w:color w:val="000000"/>
        </w:rPr>
        <w:t>57. ________</w:t>
      </w:r>
    </w:p>
    <w:p w14:paraId="32E9464E">
      <w:pPr>
        <w:spacing w:line="360" w:lineRule="auto"/>
        <w:jc w:val="left"/>
        <w:textAlignment w:val="center"/>
        <w:rPr>
          <w:color w:val="000000"/>
        </w:rPr>
      </w:pPr>
      <w:r>
        <w:rPr>
          <w:color w:val="000000"/>
        </w:rPr>
        <w:t>58. ________</w:t>
      </w:r>
    </w:p>
    <w:p w14:paraId="427D02A1">
      <w:pPr>
        <w:spacing w:line="360" w:lineRule="auto"/>
        <w:jc w:val="left"/>
        <w:textAlignment w:val="center"/>
        <w:rPr>
          <w:color w:val="000000"/>
        </w:rPr>
      </w:pPr>
      <w:r>
        <w:rPr>
          <w:color w:val="000000"/>
        </w:rPr>
        <w:t>59. ________</w:t>
      </w:r>
    </w:p>
    <w:p w14:paraId="24FE201E">
      <w:pPr>
        <w:spacing w:line="360" w:lineRule="auto"/>
        <w:jc w:val="left"/>
        <w:textAlignment w:val="center"/>
        <w:rPr>
          <w:color w:val="000000"/>
        </w:rPr>
      </w:pPr>
      <w:r>
        <w:rPr>
          <w:color w:val="000000"/>
        </w:rPr>
        <w:t>60. ________</w:t>
      </w:r>
    </w:p>
    <w:p w14:paraId="0E7A8A9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an</w:t>
      </w:r>
      <w:r>
        <w:rPr>
          <w:color w:val="000000"/>
        </w:rPr>
        <w:t xml:space="preserve">    52. </w:t>
      </w:r>
      <w:r>
        <w:rPr>
          <w:rFonts w:ascii="Times New Roman" w:hAnsi="Times New Roman" w:eastAsia="Times New Roman" w:cs="Times New Roman"/>
          <w:color w:val="000000"/>
        </w:rPr>
        <w:t>at</w:t>
      </w:r>
      <w:r>
        <w:rPr>
          <w:color w:val="000000"/>
        </w:rPr>
        <w:t xml:space="preserve">    </w:t>
      </w:r>
    </w:p>
    <w:p w14:paraId="359ED859">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passed</w:t>
      </w:r>
      <w:r>
        <w:rPr>
          <w:color w:val="000000"/>
        </w:rPr>
        <w:t xml:space="preserve">    54. </w:t>
      </w:r>
      <w:r>
        <w:rPr>
          <w:rFonts w:ascii="Times New Roman" w:hAnsi="Times New Roman" w:eastAsia="Times New Roman" w:cs="Times New Roman"/>
          <w:color w:val="000000"/>
        </w:rPr>
        <w:t>cousins</w:t>
      </w:r>
      <w:r>
        <w:rPr>
          <w:color w:val="000000"/>
        </w:rPr>
        <w:t xml:space="preserve">    </w:t>
      </w:r>
    </w:p>
    <w:p w14:paraId="6C9D8E83">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make</w:t>
      </w:r>
      <w:r>
        <w:rPr>
          <w:color w:val="000000"/>
        </w:rPr>
        <w:t xml:space="preserve">    56. </w:t>
      </w:r>
      <w:r>
        <w:rPr>
          <w:rFonts w:ascii="Times New Roman" w:hAnsi="Times New Roman" w:eastAsia="Times New Roman" w:cs="Times New Roman"/>
          <w:color w:val="000000"/>
        </w:rPr>
        <w:t>many</w:t>
      </w:r>
      <w:r>
        <w:rPr>
          <w:color w:val="000000"/>
        </w:rPr>
        <w:t xml:space="preserve">    </w:t>
      </w:r>
    </w:p>
    <w:p w14:paraId="207F0B35">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so</w:t>
      </w:r>
      <w:r>
        <w:rPr>
          <w:color w:val="000000"/>
        </w:rPr>
        <w:t xml:space="preserve">    58. </w:t>
      </w:r>
      <w:r>
        <w:rPr>
          <w:rFonts w:ascii="Times New Roman" w:hAnsi="Times New Roman" w:eastAsia="Times New Roman" w:cs="Times New Roman"/>
          <w:color w:val="000000"/>
        </w:rPr>
        <w:t>But</w:t>
      </w:r>
      <w:r>
        <w:rPr>
          <w:color w:val="000000"/>
        </w:rPr>
        <w:t xml:space="preserve">    </w:t>
      </w:r>
    </w:p>
    <w:p w14:paraId="2F641B84">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my</w:t>
      </w:r>
      <w:r>
        <w:rPr>
          <w:color w:val="000000"/>
        </w:rPr>
        <w:t xml:space="preserve">    60. </w:t>
      </w:r>
      <w:r>
        <w:rPr>
          <w:rFonts w:ascii="Times New Roman" w:hAnsi="Times New Roman" w:eastAsia="Times New Roman" w:cs="Times New Roman"/>
          <w:color w:val="000000"/>
        </w:rPr>
        <w:t>well</w:t>
      </w:r>
    </w:p>
    <w:p w14:paraId="7A3E30A6">
      <w:pPr>
        <w:spacing w:line="360" w:lineRule="auto"/>
        <w:textAlignment w:val="center"/>
        <w:rPr>
          <w:color w:val="000000"/>
        </w:rPr>
      </w:pPr>
      <w:r>
        <w:rPr>
          <w:color w:val="2E75B6"/>
        </w:rPr>
        <w:t>【解析】</w:t>
      </w:r>
    </w:p>
    <w:p w14:paraId="29BCFAD2">
      <w:pPr>
        <w:spacing w:line="360" w:lineRule="auto"/>
        <w:jc w:val="left"/>
        <w:textAlignment w:val="center"/>
        <w:rPr>
          <w:color w:val="000000"/>
        </w:rPr>
      </w:pPr>
      <w:r>
        <w:rPr>
          <w:color w:val="000000"/>
        </w:rPr>
        <w:t>【导语】本文主要介绍了作者从不擅长运动到最后爱上运动的经历。</w:t>
      </w:r>
    </w:p>
    <w:p w14:paraId="3019C3BF">
      <w:pPr>
        <w:spacing w:line="360" w:lineRule="auto"/>
        <w:jc w:val="left"/>
        <w:textAlignment w:val="center"/>
        <w:rPr>
          <w:color w:val="000000"/>
        </w:rPr>
      </w:pPr>
      <w:r>
        <w:rPr>
          <w:color w:val="000000"/>
        </w:rPr>
        <w:t>【51题详解】</w:t>
      </w:r>
    </w:p>
    <w:p w14:paraId="4E823736">
      <w:pPr>
        <w:spacing w:line="360" w:lineRule="auto"/>
        <w:jc w:val="left"/>
        <w:textAlignment w:val="center"/>
        <w:rPr>
          <w:color w:val="000000"/>
        </w:rPr>
      </w:pPr>
      <w:r>
        <w:rPr>
          <w:color w:val="000000"/>
        </w:rPr>
        <w:t>“I love running and I keep running for half a hour every day”表示“我喜欢跑步，每天坚持跑步半小时”，hour是以元音音素开头的，要用冠词an修饰，故填an。</w:t>
      </w:r>
    </w:p>
    <w:p w14:paraId="4A27CEDB">
      <w:pPr>
        <w:spacing w:line="360" w:lineRule="auto"/>
        <w:jc w:val="left"/>
        <w:textAlignment w:val="center"/>
        <w:rPr>
          <w:color w:val="000000"/>
        </w:rPr>
      </w:pPr>
      <w:r>
        <w:rPr>
          <w:color w:val="000000"/>
        </w:rPr>
        <w:t>【52题详解】</w:t>
      </w:r>
    </w:p>
    <w:p w14:paraId="5F83F589">
      <w:pPr>
        <w:spacing w:line="360" w:lineRule="auto"/>
        <w:jc w:val="left"/>
        <w:textAlignment w:val="center"/>
        <w:rPr>
          <w:color w:val="000000"/>
        </w:rPr>
      </w:pPr>
      <w:r>
        <w:rPr>
          <w:color w:val="000000"/>
        </w:rPr>
        <w:t>“I was not good with sports”表示“我不擅长运动”，be good at sth“擅长某事”，故填at。</w:t>
      </w:r>
    </w:p>
    <w:p w14:paraId="219B0826">
      <w:pPr>
        <w:spacing w:line="360" w:lineRule="auto"/>
        <w:jc w:val="left"/>
        <w:textAlignment w:val="center"/>
        <w:rPr>
          <w:color w:val="000000"/>
        </w:rPr>
      </w:pPr>
      <w:r>
        <w:rPr>
          <w:color w:val="000000"/>
        </w:rPr>
        <w:t>【53题详解】</w:t>
      </w:r>
    </w:p>
    <w:p w14:paraId="0376DD61">
      <w:pPr>
        <w:spacing w:line="360" w:lineRule="auto"/>
        <w:jc w:val="left"/>
        <w:textAlignment w:val="center"/>
        <w:rPr>
          <w:color w:val="000000"/>
        </w:rPr>
      </w:pPr>
      <w:r>
        <w:rPr>
          <w:color w:val="000000"/>
        </w:rPr>
        <w:t>“I was afraid of running and never pass my running test”表示“我害怕跑步，从来没有通过跑步测试”，根据“was”可知，此句是一般过去时，pass应用过去式passed，故填passed。</w:t>
      </w:r>
    </w:p>
    <w:p w14:paraId="0F7BD272">
      <w:pPr>
        <w:spacing w:line="360" w:lineRule="auto"/>
        <w:jc w:val="left"/>
        <w:textAlignment w:val="center"/>
        <w:rPr>
          <w:color w:val="000000"/>
        </w:rPr>
      </w:pPr>
      <w:r>
        <w:rPr>
          <w:color w:val="000000"/>
        </w:rPr>
        <w:t>【54题详解】</w:t>
      </w:r>
    </w:p>
    <w:p w14:paraId="4C5FD111">
      <w:pPr>
        <w:spacing w:line="360" w:lineRule="auto"/>
        <w:jc w:val="left"/>
        <w:textAlignment w:val="center"/>
        <w:rPr>
          <w:color w:val="000000"/>
        </w:rPr>
      </w:pPr>
      <w:r>
        <w:rPr>
          <w:color w:val="000000"/>
        </w:rPr>
        <w:t>“One of my cousin said to me”表示“我的一位表哥跟我说”，one of后接名词复数形式，故填cousins。</w:t>
      </w:r>
    </w:p>
    <w:p w14:paraId="43C74D59">
      <w:pPr>
        <w:spacing w:line="360" w:lineRule="auto"/>
        <w:jc w:val="left"/>
        <w:textAlignment w:val="center"/>
        <w:rPr>
          <w:color w:val="000000"/>
        </w:rPr>
      </w:pPr>
      <w:r>
        <w:rPr>
          <w:color w:val="000000"/>
        </w:rPr>
        <w:t>【55题详解】</w:t>
      </w:r>
    </w:p>
    <w:p w14:paraId="6A256227">
      <w:pPr>
        <w:spacing w:line="360" w:lineRule="auto"/>
        <w:jc w:val="left"/>
        <w:textAlignment w:val="center"/>
        <w:rPr>
          <w:color w:val="000000"/>
        </w:rPr>
      </w:pPr>
      <w:r>
        <w:rPr>
          <w:color w:val="000000"/>
        </w:rPr>
        <w:t>“If one keeps doing, he can makes it”表示“如果一个人坚持下去，他就能成功”，情态动词can后接动词原形，故填make。</w:t>
      </w:r>
    </w:p>
    <w:p w14:paraId="558F0314">
      <w:pPr>
        <w:spacing w:line="360" w:lineRule="auto"/>
        <w:jc w:val="left"/>
        <w:textAlignment w:val="center"/>
        <w:rPr>
          <w:color w:val="000000"/>
        </w:rPr>
      </w:pPr>
      <w:r>
        <w:rPr>
          <w:color w:val="000000"/>
        </w:rPr>
        <w:t>【56题详解】</w:t>
      </w:r>
    </w:p>
    <w:p w14:paraId="75117E8D">
      <w:pPr>
        <w:spacing w:line="360" w:lineRule="auto"/>
        <w:jc w:val="left"/>
        <w:textAlignment w:val="center"/>
        <w:rPr>
          <w:color w:val="000000"/>
        </w:rPr>
      </w:pPr>
      <w:r>
        <w:rPr>
          <w:color w:val="000000"/>
        </w:rPr>
        <w:t>“He gave me much suggestions”表示“他给了我许多建议”，suggestions是可数名词复数形式，用many修饰，故填many。</w:t>
      </w:r>
    </w:p>
    <w:p w14:paraId="0E8FE2DC">
      <w:pPr>
        <w:spacing w:line="360" w:lineRule="auto"/>
        <w:jc w:val="left"/>
        <w:textAlignment w:val="center"/>
        <w:rPr>
          <w:color w:val="000000"/>
        </w:rPr>
      </w:pPr>
      <w:r>
        <w:rPr>
          <w:color w:val="000000"/>
        </w:rPr>
        <w:t>【57题详解】</w:t>
      </w:r>
    </w:p>
    <w:p w14:paraId="6507AABC">
      <w:pPr>
        <w:spacing w:line="360" w:lineRule="auto"/>
        <w:jc w:val="left"/>
        <w:textAlignment w:val="center"/>
        <w:rPr>
          <w:color w:val="000000"/>
        </w:rPr>
      </w:pPr>
      <w:r>
        <w:rPr>
          <w:color w:val="000000"/>
        </w:rPr>
        <w:t>“Sometimes, I was such tired that I really wanted to stop”表示“有时，我太累了，我真的想停下来”，修饰形容词tired，应用so…that引导结果状语从句，故填so。</w:t>
      </w:r>
    </w:p>
    <w:p w14:paraId="5CE9789F">
      <w:pPr>
        <w:spacing w:line="360" w:lineRule="auto"/>
        <w:jc w:val="left"/>
        <w:textAlignment w:val="center"/>
        <w:rPr>
          <w:color w:val="000000"/>
        </w:rPr>
      </w:pPr>
      <w:r>
        <w:rPr>
          <w:color w:val="000000"/>
        </w:rPr>
        <w:t>【58题详解】</w:t>
      </w:r>
    </w:p>
    <w:p w14:paraId="5E1419C3">
      <w:pPr>
        <w:spacing w:line="360" w:lineRule="auto"/>
        <w:jc w:val="left"/>
        <w:textAlignment w:val="center"/>
        <w:rPr>
          <w:color w:val="000000"/>
        </w:rPr>
      </w:pPr>
      <w:r>
        <w:rPr>
          <w:color w:val="000000"/>
        </w:rPr>
        <w:t>“And I didn’t”表示“但是我没有”，“I really wanted to stop”与“I didn’t”是转折关系，用连词but表转折，故填But。</w:t>
      </w:r>
    </w:p>
    <w:p w14:paraId="5EAD68E4">
      <w:pPr>
        <w:spacing w:line="360" w:lineRule="auto"/>
        <w:jc w:val="left"/>
        <w:textAlignment w:val="center"/>
        <w:rPr>
          <w:color w:val="000000"/>
        </w:rPr>
      </w:pPr>
      <w:r>
        <w:rPr>
          <w:color w:val="000000"/>
        </w:rPr>
        <w:t>【59题详解】</w:t>
      </w:r>
    </w:p>
    <w:p w14:paraId="675B36CE">
      <w:pPr>
        <w:spacing w:line="360" w:lineRule="auto"/>
        <w:jc w:val="left"/>
        <w:textAlignment w:val="center"/>
        <w:rPr>
          <w:color w:val="000000"/>
        </w:rPr>
      </w:pPr>
      <w:r>
        <w:rPr>
          <w:color w:val="000000"/>
        </w:rPr>
        <w:t>“I tried me best to keep running”表示“我尽了最大的努力继续跑”，try one’s best to do sth“尽某人最大努力去做某事”，故填my。</w:t>
      </w:r>
    </w:p>
    <w:p w14:paraId="181B3548">
      <w:pPr>
        <w:spacing w:line="360" w:lineRule="auto"/>
        <w:jc w:val="left"/>
        <w:textAlignment w:val="center"/>
        <w:rPr>
          <w:color w:val="000000"/>
        </w:rPr>
      </w:pPr>
      <w:r>
        <w:rPr>
          <w:color w:val="000000"/>
        </w:rPr>
        <w:t>【60题详解】</w:t>
      </w:r>
    </w:p>
    <w:p w14:paraId="64178F08">
      <w:pPr>
        <w:spacing w:line="360" w:lineRule="auto"/>
        <w:jc w:val="left"/>
        <w:textAlignment w:val="center"/>
        <w:rPr>
          <w:color w:val="000000"/>
        </w:rPr>
      </w:pPr>
      <w:r>
        <w:rPr>
          <w:color w:val="000000"/>
        </w:rPr>
        <w:t>“Now I do very good in running”表示“现在我在跑步方面做得很好”，do well in“在</w:t>
      </w:r>
      <w:r>
        <w:rPr>
          <w:rFonts w:ascii="宋体" w:hAnsi="宋体" w:eastAsia="宋体" w:cs="宋体"/>
          <w:color w:val="000000"/>
        </w:rPr>
        <w:t>……</w:t>
      </w:r>
      <w:r>
        <w:rPr>
          <w:color w:val="000000"/>
        </w:rPr>
        <w:t>方面做得好”，故填well。</w:t>
      </w:r>
    </w:p>
    <w:p w14:paraId="683E5628">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十、书面表达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EC6DCA">
      <w:pPr>
        <w:spacing w:line="360" w:lineRule="auto"/>
        <w:ind w:firstLine="420"/>
        <w:jc w:val="left"/>
        <w:textAlignment w:val="center"/>
        <w:rPr>
          <w:rFonts w:ascii="宋体" w:hAnsi="宋体" w:eastAsia="宋体" w:cs="宋体"/>
          <w:color w:val="000000"/>
        </w:rPr>
      </w:pPr>
      <w:r>
        <w:rPr>
          <w:color w:val="000000"/>
        </w:rPr>
        <w:t xml:space="preserve">61. </w:t>
      </w:r>
      <w:r>
        <w:rPr>
          <w:rFonts w:ascii="Times New Roman" w:hAnsi="Times New Roman" w:eastAsia="Times New Roman" w:cs="Times New Roman"/>
          <w:color w:val="000000"/>
        </w:rPr>
        <w:t>“</w:t>
      </w:r>
      <w:r>
        <w:rPr>
          <w:rFonts w:ascii="宋体" w:hAnsi="宋体" w:eastAsia="宋体" w:cs="宋体"/>
          <w:color w:val="000000"/>
        </w:rPr>
        <w:t>读万卷书，行万里路。</w:t>
      </w:r>
      <w:r>
        <w:rPr>
          <w:rFonts w:ascii="Times New Roman" w:hAnsi="Times New Roman" w:eastAsia="Times New Roman" w:cs="Times New Roman"/>
          <w:color w:val="000000"/>
        </w:rPr>
        <w:t>”</w:t>
      </w:r>
      <w:r>
        <w:rPr>
          <w:rFonts w:ascii="宋体" w:hAnsi="宋体" w:eastAsia="宋体" w:cs="宋体"/>
          <w:color w:val="000000"/>
        </w:rPr>
        <w:t>阅读已成为我们生活必不可少的一部分。你校英语社团将举办以</w:t>
      </w:r>
      <w:r>
        <w:rPr>
          <w:rFonts w:ascii="Times New Roman" w:hAnsi="Times New Roman" w:eastAsia="Times New Roman" w:cs="Times New Roman"/>
          <w:color w:val="000000"/>
        </w:rPr>
        <w:t>“</w:t>
      </w:r>
      <w:r>
        <w:rPr>
          <w:rFonts w:ascii="宋体" w:hAnsi="宋体" w:eastAsia="宋体" w:cs="宋体"/>
          <w:color w:val="000000"/>
        </w:rPr>
        <w:t>热爱阅读</w:t>
      </w:r>
      <w:r>
        <w:rPr>
          <w:rFonts w:ascii="Times New Roman" w:hAnsi="Times New Roman" w:eastAsia="Times New Roman" w:cs="Times New Roman"/>
          <w:color w:val="000000"/>
        </w:rPr>
        <w:t>”</w:t>
      </w:r>
      <w:r>
        <w:rPr>
          <w:rFonts w:ascii="宋体" w:hAnsi="宋体" w:eastAsia="宋体" w:cs="宋体"/>
          <w:color w:val="000000"/>
        </w:rPr>
        <w:t>为主题的征文活动。请根据以下提示，以</w:t>
      </w:r>
      <w:r>
        <w:rPr>
          <w:rFonts w:ascii="Times New Roman" w:hAnsi="Times New Roman" w:eastAsia="Times New Roman" w:cs="Times New Roman"/>
          <w:color w:val="000000"/>
        </w:rPr>
        <w:t>“Enjoy Reading, Enjoy Life”</w:t>
      </w:r>
      <w:r>
        <w:rPr>
          <w:rFonts w:ascii="宋体" w:hAnsi="宋体" w:eastAsia="宋体" w:cs="宋体"/>
          <w:color w:val="000000"/>
        </w:rPr>
        <w:t>为题写篇短文，分享你对阅读的看法，并提出建议。</w:t>
      </w:r>
    </w:p>
    <w:p w14:paraId="428F5F93">
      <w:pPr>
        <w:spacing w:line="360" w:lineRule="auto"/>
        <w:jc w:val="left"/>
        <w:textAlignment w:val="center"/>
        <w:rPr>
          <w:rFonts w:ascii="宋体" w:hAnsi="宋体" w:eastAsia="宋体" w:cs="宋体"/>
          <w:color w:val="000000"/>
        </w:rPr>
      </w:pPr>
      <w:r>
        <w:rPr>
          <w:rFonts w:ascii="宋体" w:hAnsi="宋体" w:eastAsia="宋体" w:cs="宋体"/>
          <w:color w:val="000000"/>
        </w:rPr>
        <w:t>内容要点：</w:t>
      </w:r>
    </w:p>
    <w:p w14:paraId="22A1744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阅读给你和同学们带来了什么好处，如：开阔视野……；</w:t>
      </w:r>
    </w:p>
    <w:p w14:paraId="0532E0E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同学们在阅读中还存在什么问题，如：一些人不愿意阅读，一些人没时间阅读……；</w:t>
      </w:r>
    </w:p>
    <w:p w14:paraId="5D67593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针对存在的问题，提出你的建议</w:t>
      </w:r>
      <w:r>
        <w:rPr>
          <w:rFonts w:ascii="Times New Roman" w:hAnsi="Times New Roman" w:eastAsia="Times New Roman" w:cs="Times New Roman"/>
          <w:color w:val="000000"/>
        </w:rPr>
        <w:t>(</w:t>
      </w:r>
      <w:r>
        <w:rPr>
          <w:rFonts w:ascii="宋体" w:hAnsi="宋体" w:eastAsia="宋体" w:cs="宋体"/>
          <w:color w:val="000000"/>
        </w:rPr>
        <w:t>至少</w:t>
      </w:r>
      <w:r>
        <w:rPr>
          <w:rFonts w:ascii="Times New Roman" w:hAnsi="Times New Roman" w:eastAsia="Times New Roman" w:cs="Times New Roman"/>
          <w:color w:val="000000"/>
        </w:rPr>
        <w:t>2</w:t>
      </w:r>
      <w:r>
        <w:rPr>
          <w:rFonts w:ascii="宋体" w:hAnsi="宋体" w:eastAsia="宋体" w:cs="宋体"/>
          <w:color w:val="000000"/>
        </w:rPr>
        <w:t>条</w:t>
      </w:r>
      <w:r>
        <w:rPr>
          <w:rFonts w:ascii="Times New Roman" w:hAnsi="Times New Roman" w:eastAsia="Times New Roman" w:cs="Times New Roman"/>
          <w:color w:val="000000"/>
        </w:rPr>
        <w:t>)</w:t>
      </w:r>
      <w:r>
        <w:rPr>
          <w:rFonts w:ascii="宋体" w:hAnsi="宋体" w:eastAsia="宋体" w:cs="宋体"/>
          <w:color w:val="000000"/>
        </w:rPr>
        <w:t>。</w:t>
      </w:r>
    </w:p>
    <w:p w14:paraId="1744C56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提示词：开阔视野</w:t>
      </w:r>
      <w:r>
        <w:rPr>
          <w:rFonts w:ascii="Times New Roman" w:hAnsi="Times New Roman" w:eastAsia="Times New Roman" w:cs="Times New Roman"/>
          <w:color w:val="000000"/>
        </w:rPr>
        <w:t>open up one’s mind</w:t>
      </w:r>
    </w:p>
    <w:p w14:paraId="78B9F67F">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3E235D9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，已经给出的部分不计入总词数；</w:t>
      </w:r>
    </w:p>
    <w:p w14:paraId="4C03327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短文必须包括所有要点，可以适当发挥，使其连贯、通顺；</w:t>
      </w:r>
    </w:p>
    <w:p w14:paraId="0B572EF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文中不得出现真实人名、校名和地名等相关信息。</w:t>
      </w:r>
    </w:p>
    <w:p w14:paraId="732628D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Enjoy Reading, Enjoy Life</w:t>
      </w:r>
    </w:p>
    <w:p w14:paraId="28DC2007">
      <w:pPr>
        <w:spacing w:line="360" w:lineRule="auto"/>
        <w:ind w:firstLine="6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Reading has become part of our lif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D99AB0">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1994103B">
      <w:pPr>
        <w:spacing w:before="150"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Enjoy Reading, Enjoy Life</w:t>
      </w:r>
    </w:p>
    <w:p w14:paraId="6CB1CCD6">
      <w:pPr>
        <w:spacing w:before="150" w:line="360" w:lineRule="auto"/>
        <w:ind w:firstLine="6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Reading has become part of our life. It can not only open our minds, but also make us relaxed and more knowledgeable. Our study can be improved if we read more good books.</w:t>
      </w:r>
    </w:p>
    <w:p w14:paraId="4E9C545F">
      <w:pPr>
        <w:spacing w:before="150" w:line="360" w:lineRule="auto"/>
        <w:ind w:firstLine="6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students have difficulty in reading. Some students don’t like reading, because they think it is boring. Some students have no time to read. They think reading is a waste of time. In my opinion, we can learn a lot of interesting things from books as long as we keep reading. We can read anywhere, such as taking a bus, taking a plane and so on.</w:t>
      </w:r>
    </w:p>
    <w:p w14:paraId="24B213C2">
      <w:pPr>
        <w:spacing w:before="150" w:line="360" w:lineRule="auto"/>
        <w:ind w:firstLine="6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Books are our friends, so let’s read them from now on.</w:t>
      </w:r>
    </w:p>
    <w:p w14:paraId="4DBDB553">
      <w:pPr>
        <w:spacing w:line="360" w:lineRule="auto"/>
        <w:textAlignment w:val="center"/>
        <w:rPr>
          <w:color w:val="000000"/>
        </w:rPr>
      </w:pPr>
      <w:r>
        <w:rPr>
          <w:color w:val="2E75B6"/>
        </w:rPr>
        <w:t>【解析】</w:t>
      </w:r>
    </w:p>
    <w:p w14:paraId="057A6D6A">
      <w:pPr>
        <w:spacing w:line="360" w:lineRule="auto"/>
        <w:jc w:val="left"/>
        <w:textAlignment w:val="center"/>
        <w:rPr>
          <w:color w:val="000000"/>
        </w:rPr>
      </w:pPr>
      <w:r>
        <w:rPr>
          <w:color w:val="000000"/>
        </w:rPr>
        <w:t>【详解】1.题干解读：本文是一篇材料作文。结合要点提示，以“热爱阅读，享受生活”为题写一篇短文。</w:t>
      </w:r>
    </w:p>
    <w:p w14:paraId="3229A70A">
      <w:pPr>
        <w:spacing w:line="360" w:lineRule="auto"/>
        <w:jc w:val="left"/>
        <w:textAlignment w:val="center"/>
        <w:rPr>
          <w:color w:val="000000"/>
        </w:rPr>
      </w:pPr>
      <w:r>
        <w:rPr>
          <w:color w:val="000000"/>
        </w:rPr>
        <w:t>2.写作指导：本文采用一般现在时，人称以第一人称和第三人称为主。分为三段式：第一段介绍阅读的重要性；第二段介绍学生们在阅读上的问题，并就此提出自己的建议；最后一段呼吁人们开始阅读。写作时保持主谓一致性，做到无语法和标点错误。</w:t>
      </w:r>
    </w:p>
    <w:p w14:paraId="0E13E90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3247F3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2229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3215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32C9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EEC9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EDE6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6CC8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9D5EF0"/>
    <w:rsid w:val="2F855C4C"/>
    <w:rsid w:val="38274566"/>
    <w:rsid w:val="4D3D2D31"/>
    <w:rsid w:val="52922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8643</Words>
  <Characters>20531</Characters>
  <Lines>0</Lines>
  <Paragraphs>0</Paragraphs>
  <TotalTime>0</TotalTime>
  <ScaleCrop>false</ScaleCrop>
  <LinksUpToDate>false</LinksUpToDate>
  <CharactersWithSpaces>24466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2022-07-04T16:19:00Z</dcterms:created>
  <dc:creator>学科网试题生产平台</dc:creator>
  <dc:description>3013910752878592</dc:description>
  <cp:lastModifiedBy>上帝掷骰子吗</cp:lastModifiedBy>
  <dcterms:modified xsi:type="dcterms:W3CDTF">2024-07-19T11:46:01Z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D76C597D5CB64C6BA1E0144D381269E3</vt:lpwstr>
  </property>
</Properties>
</file>